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0FC155" w14:textId="77777777" w:rsidR="00F15219" w:rsidRPr="00425D42" w:rsidRDefault="00425D42">
      <w:pPr>
        <w:rPr>
          <w:sz w:val="40"/>
          <w:szCs w:val="40"/>
        </w:rPr>
      </w:pPr>
      <w:r w:rsidRPr="00425D42">
        <w:rPr>
          <w:sz w:val="40"/>
          <w:szCs w:val="40"/>
        </w:rPr>
        <w:t>ZRCADLO 60 Rok vydání 2010</w:t>
      </w:r>
    </w:p>
    <w:p w14:paraId="7878DA61" w14:textId="77777777" w:rsidR="00425D42" w:rsidRPr="00425D42" w:rsidRDefault="00425D42">
      <w:pPr>
        <w:rPr>
          <w:sz w:val="24"/>
          <w:szCs w:val="24"/>
        </w:rPr>
      </w:pPr>
      <w:r w:rsidRPr="00425D42">
        <w:rPr>
          <w:noProof/>
          <w:sz w:val="24"/>
          <w:szCs w:val="24"/>
        </w:rPr>
        <w:drawing>
          <wp:inline distT="0" distB="0" distL="0" distR="0" wp14:anchorId="4823A939" wp14:editId="1B1FD876">
            <wp:extent cx="4572000" cy="6388100"/>
            <wp:effectExtent l="0" t="0" r="0" b="0"/>
            <wp:docPr id="1" name="Obrázek 1" descr="Titulní stránka dubnového čísla z našich tištěných vydání časopisu Zrcad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ulní stránka dubnového čísla z našich tištěných vydání časopisu Zrcadl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0" cy="6388100"/>
                    </a:xfrm>
                    <a:prstGeom prst="rect">
                      <a:avLst/>
                    </a:prstGeom>
                    <a:noFill/>
                    <a:ln>
                      <a:noFill/>
                    </a:ln>
                  </pic:spPr>
                </pic:pic>
              </a:graphicData>
            </a:graphic>
          </wp:inline>
        </w:drawing>
      </w:r>
    </w:p>
    <w:p w14:paraId="4F5EA8DC" w14:textId="77777777" w:rsidR="00425D42" w:rsidRPr="00425D42" w:rsidRDefault="00425D42">
      <w:pPr>
        <w:rPr>
          <w:sz w:val="24"/>
          <w:szCs w:val="24"/>
        </w:rPr>
      </w:pPr>
      <w:r w:rsidRPr="00425D42">
        <w:rPr>
          <w:sz w:val="24"/>
          <w:szCs w:val="24"/>
        </w:rPr>
        <w:t>Obsah:</w:t>
      </w:r>
    </w:p>
    <w:p w14:paraId="7D80CFDE" w14:textId="77777777" w:rsidR="00425D42" w:rsidRPr="00425D42" w:rsidRDefault="00425D42" w:rsidP="00425D42">
      <w:pPr>
        <w:pStyle w:val="Normlnweb"/>
        <w:rPr>
          <w:color w:val="000000"/>
        </w:rPr>
      </w:pPr>
      <w:r w:rsidRPr="00425D42">
        <w:rPr>
          <w:b/>
          <w:bCs/>
          <w:color w:val="000000"/>
        </w:rPr>
        <w:br/>
      </w:r>
      <w:r w:rsidRPr="00425D42">
        <w:rPr>
          <w:rStyle w:val="Siln"/>
          <w:color w:val="000000"/>
        </w:rPr>
        <w:t>Esej01</w:t>
      </w:r>
      <w:r w:rsidRPr="00425D42">
        <w:rPr>
          <w:color w:val="000000"/>
        </w:rPr>
        <w:t> </w:t>
      </w:r>
      <w:r w:rsidRPr="00425D42">
        <w:rPr>
          <w:rFonts w:ascii="Arial" w:hAnsi="Arial" w:cs="Arial"/>
          <w:color w:val="840052"/>
        </w:rPr>
        <w:t>"</w:t>
      </w:r>
      <w:proofErr w:type="gramStart"/>
      <w:r w:rsidRPr="00425D42">
        <w:rPr>
          <w:rFonts w:ascii="Arial" w:hAnsi="Arial" w:cs="Arial"/>
          <w:color w:val="840052"/>
        </w:rPr>
        <w:t>Fejeton - Velikonoční</w:t>
      </w:r>
      <w:proofErr w:type="gramEnd"/>
      <w:r w:rsidRPr="00425D42">
        <w:rPr>
          <w:rFonts w:ascii="Arial" w:hAnsi="Arial" w:cs="Arial"/>
          <w:color w:val="840052"/>
        </w:rPr>
        <w:t xml:space="preserve"> a jarní úvaha"</w:t>
      </w:r>
      <w:r w:rsidRPr="00425D42">
        <w:rPr>
          <w:color w:val="000000"/>
        </w:rPr>
        <w:t xml:space="preserve"> je zamyšlením od Jany Boučkové, stálé přispěvatelky ze </w:t>
      </w:r>
      <w:proofErr w:type="spellStart"/>
      <w:r w:rsidRPr="00425D42">
        <w:rPr>
          <w:color w:val="000000"/>
        </w:rPr>
        <w:t>Self</w:t>
      </w:r>
      <w:proofErr w:type="spellEnd"/>
      <w:r w:rsidRPr="00425D42">
        <w:rPr>
          <w:color w:val="000000"/>
        </w:rPr>
        <w:t xml:space="preserve"> </w:t>
      </w:r>
      <w:proofErr w:type="spellStart"/>
      <w:r w:rsidRPr="00425D42">
        <w:rPr>
          <w:color w:val="000000"/>
        </w:rPr>
        <w:t>Helpu</w:t>
      </w:r>
      <w:proofErr w:type="spellEnd"/>
      <w:r w:rsidRPr="00425D42">
        <w:rPr>
          <w:color w:val="000000"/>
        </w:rPr>
        <w:t xml:space="preserve"> Ústí nad Labem.</w:t>
      </w:r>
    </w:p>
    <w:p w14:paraId="51B37095" w14:textId="77777777" w:rsidR="00425D42" w:rsidRPr="00425D42" w:rsidRDefault="00425D42" w:rsidP="00425D42">
      <w:pPr>
        <w:pStyle w:val="Normlnweb"/>
        <w:rPr>
          <w:color w:val="000000"/>
        </w:rPr>
      </w:pPr>
      <w:r w:rsidRPr="00425D42">
        <w:rPr>
          <w:rStyle w:val="Siln"/>
          <w:color w:val="000000"/>
        </w:rPr>
        <w:t>Esej02</w:t>
      </w:r>
      <w:r w:rsidRPr="00425D42">
        <w:rPr>
          <w:color w:val="000000"/>
        </w:rPr>
        <w:t> </w:t>
      </w:r>
      <w:r w:rsidRPr="00425D42">
        <w:rPr>
          <w:rFonts w:ascii="Arial" w:hAnsi="Arial" w:cs="Arial"/>
          <w:color w:val="840052"/>
        </w:rPr>
        <w:t>"Pečujeme o zdraví"</w:t>
      </w:r>
      <w:r w:rsidRPr="00425D42">
        <w:rPr>
          <w:color w:val="000000"/>
        </w:rPr>
        <w:t xml:space="preserve"> je článkem od Jana Bendla, stálého přispěvatele ze </w:t>
      </w:r>
      <w:proofErr w:type="spellStart"/>
      <w:r w:rsidRPr="00425D42">
        <w:rPr>
          <w:color w:val="000000"/>
        </w:rPr>
        <w:t>Self</w:t>
      </w:r>
      <w:proofErr w:type="spellEnd"/>
      <w:r w:rsidRPr="00425D42">
        <w:rPr>
          <w:color w:val="000000"/>
        </w:rPr>
        <w:t xml:space="preserve"> </w:t>
      </w:r>
      <w:proofErr w:type="spellStart"/>
      <w:r w:rsidRPr="00425D42">
        <w:rPr>
          <w:color w:val="000000"/>
        </w:rPr>
        <w:t>Helpu</w:t>
      </w:r>
      <w:proofErr w:type="spellEnd"/>
      <w:r w:rsidRPr="00425D42">
        <w:rPr>
          <w:color w:val="000000"/>
        </w:rPr>
        <w:t xml:space="preserve"> Ústí nad Labem.</w:t>
      </w:r>
    </w:p>
    <w:p w14:paraId="6BF2E48F" w14:textId="77777777" w:rsidR="00425D42" w:rsidRPr="00425D42" w:rsidRDefault="00425D42" w:rsidP="00425D42">
      <w:pPr>
        <w:pStyle w:val="Normlnweb"/>
        <w:rPr>
          <w:color w:val="000000"/>
        </w:rPr>
      </w:pPr>
      <w:r w:rsidRPr="00425D42">
        <w:rPr>
          <w:rStyle w:val="Siln"/>
          <w:color w:val="000000"/>
        </w:rPr>
        <w:lastRenderedPageBreak/>
        <w:t>Esej03</w:t>
      </w:r>
      <w:r w:rsidRPr="00425D42">
        <w:rPr>
          <w:color w:val="000000"/>
        </w:rPr>
        <w:t> </w:t>
      </w:r>
      <w:r w:rsidRPr="00425D42">
        <w:rPr>
          <w:rFonts w:ascii="Arial" w:hAnsi="Arial" w:cs="Arial"/>
          <w:color w:val="840052"/>
        </w:rPr>
        <w:t>"Zdravá výživa"</w:t>
      </w:r>
      <w:r w:rsidRPr="00425D42">
        <w:rPr>
          <w:color w:val="000000"/>
        </w:rPr>
        <w:t xml:space="preserve"> je statí od Jana Bendla, stálého přispěvatele ze </w:t>
      </w:r>
      <w:proofErr w:type="spellStart"/>
      <w:r w:rsidRPr="00425D42">
        <w:rPr>
          <w:color w:val="000000"/>
        </w:rPr>
        <w:t>Self</w:t>
      </w:r>
      <w:proofErr w:type="spellEnd"/>
      <w:r w:rsidRPr="00425D42">
        <w:rPr>
          <w:color w:val="000000"/>
        </w:rPr>
        <w:t xml:space="preserve"> </w:t>
      </w:r>
      <w:proofErr w:type="spellStart"/>
      <w:r w:rsidRPr="00425D42">
        <w:rPr>
          <w:color w:val="000000"/>
        </w:rPr>
        <w:t>Helpu</w:t>
      </w:r>
      <w:proofErr w:type="spellEnd"/>
      <w:r w:rsidRPr="00425D42">
        <w:rPr>
          <w:color w:val="000000"/>
        </w:rPr>
        <w:t xml:space="preserve"> Ústí nad Labem.</w:t>
      </w:r>
    </w:p>
    <w:p w14:paraId="60373962" w14:textId="77777777" w:rsidR="00425D42" w:rsidRPr="00425D42" w:rsidRDefault="00425D42" w:rsidP="00425D42">
      <w:pPr>
        <w:pStyle w:val="Normlnweb"/>
        <w:rPr>
          <w:color w:val="000000"/>
        </w:rPr>
      </w:pPr>
      <w:r w:rsidRPr="00425D42">
        <w:rPr>
          <w:rStyle w:val="Siln"/>
          <w:color w:val="000000"/>
        </w:rPr>
        <w:t>Esej04</w:t>
      </w:r>
      <w:r w:rsidRPr="00425D42">
        <w:rPr>
          <w:color w:val="000000"/>
        </w:rPr>
        <w:t> </w:t>
      </w:r>
      <w:r w:rsidRPr="00425D42">
        <w:rPr>
          <w:rFonts w:ascii="Arial" w:hAnsi="Arial" w:cs="Arial"/>
          <w:color w:val="840052"/>
        </w:rPr>
        <w:t>"Co nového v Teplickém Fokusu"</w:t>
      </w:r>
      <w:r w:rsidRPr="00425D42">
        <w:rPr>
          <w:color w:val="000000"/>
        </w:rPr>
        <w:t> je článkem od Martina Šebka, stálého přispěvatele z Fokusu, pobočka Teplice.</w:t>
      </w:r>
    </w:p>
    <w:p w14:paraId="41A1531F" w14:textId="77777777" w:rsidR="00425D42" w:rsidRPr="00425D42" w:rsidRDefault="00425D42" w:rsidP="00425D42">
      <w:pPr>
        <w:pStyle w:val="Normlnweb"/>
        <w:rPr>
          <w:color w:val="000000"/>
        </w:rPr>
      </w:pPr>
      <w:r w:rsidRPr="00425D42">
        <w:rPr>
          <w:rStyle w:val="Siln"/>
          <w:color w:val="000000"/>
        </w:rPr>
        <w:t>Esej05</w:t>
      </w:r>
      <w:r w:rsidRPr="00425D42">
        <w:rPr>
          <w:color w:val="000000"/>
        </w:rPr>
        <w:t> </w:t>
      </w:r>
      <w:r w:rsidRPr="00425D42">
        <w:rPr>
          <w:rFonts w:ascii="Arial" w:hAnsi="Arial" w:cs="Arial"/>
          <w:color w:val="840052"/>
        </w:rPr>
        <w:t>"Jarní očisty a půsty"</w:t>
      </w:r>
      <w:r w:rsidRPr="00425D42">
        <w:rPr>
          <w:color w:val="000000"/>
        </w:rPr>
        <w:t> je vyprávěním od Martina Šebka, stálého přispěvatele z Fokusu, pobočka Teplice.</w:t>
      </w:r>
    </w:p>
    <w:p w14:paraId="64FEA307" w14:textId="77777777" w:rsidR="00425D42" w:rsidRPr="00425D42" w:rsidRDefault="00425D42" w:rsidP="00425D42">
      <w:pPr>
        <w:pStyle w:val="Normlnweb"/>
        <w:rPr>
          <w:color w:val="000000"/>
        </w:rPr>
      </w:pPr>
      <w:r w:rsidRPr="00425D42">
        <w:rPr>
          <w:rStyle w:val="Siln"/>
          <w:color w:val="000000"/>
        </w:rPr>
        <w:t>Esej06</w:t>
      </w:r>
      <w:r w:rsidRPr="00425D42">
        <w:rPr>
          <w:color w:val="000000"/>
        </w:rPr>
        <w:t> </w:t>
      </w:r>
      <w:r w:rsidRPr="00425D42">
        <w:rPr>
          <w:rFonts w:ascii="Arial" w:hAnsi="Arial" w:cs="Arial"/>
          <w:color w:val="840052"/>
        </w:rPr>
        <w:t>"O Šípkové Růžence"</w:t>
      </w:r>
      <w:r w:rsidRPr="00425D42">
        <w:rPr>
          <w:color w:val="000000"/>
        </w:rPr>
        <w:t xml:space="preserve"> je pohádkou převzatou z </w:t>
      </w:r>
      <w:proofErr w:type="gramStart"/>
      <w:r w:rsidRPr="00425D42">
        <w:rPr>
          <w:color w:val="000000"/>
        </w:rPr>
        <w:t>Internetu</w:t>
      </w:r>
      <w:proofErr w:type="gramEnd"/>
      <w:r w:rsidRPr="00425D42">
        <w:rPr>
          <w:color w:val="000000"/>
        </w:rPr>
        <w:t>.</w:t>
      </w:r>
    </w:p>
    <w:p w14:paraId="17C12A6C" w14:textId="77777777" w:rsidR="00425D42" w:rsidRPr="00425D42" w:rsidRDefault="00425D42" w:rsidP="00425D42">
      <w:pPr>
        <w:pStyle w:val="Normlnweb"/>
        <w:rPr>
          <w:color w:val="000000"/>
        </w:rPr>
      </w:pPr>
      <w:r w:rsidRPr="00425D42">
        <w:rPr>
          <w:rStyle w:val="Siln"/>
          <w:color w:val="000000"/>
        </w:rPr>
        <w:t>Esej07</w:t>
      </w:r>
      <w:r w:rsidRPr="00425D42">
        <w:rPr>
          <w:color w:val="000000"/>
        </w:rPr>
        <w:t> </w:t>
      </w:r>
      <w:r w:rsidRPr="00425D42">
        <w:rPr>
          <w:rFonts w:ascii="Arial" w:hAnsi="Arial" w:cs="Arial"/>
          <w:color w:val="840052"/>
        </w:rPr>
        <w:t>"Výlet k dědečkovi"</w:t>
      </w:r>
      <w:r w:rsidRPr="00425D42">
        <w:rPr>
          <w:color w:val="000000"/>
        </w:rPr>
        <w:t xml:space="preserve"> je vyprávěním od Roberta </w:t>
      </w:r>
      <w:proofErr w:type="spellStart"/>
      <w:r w:rsidRPr="00425D42">
        <w:rPr>
          <w:color w:val="000000"/>
        </w:rPr>
        <w:t>Líkaře</w:t>
      </w:r>
      <w:proofErr w:type="spellEnd"/>
      <w:r w:rsidRPr="00425D42">
        <w:rPr>
          <w:color w:val="000000"/>
        </w:rPr>
        <w:t>, občasného přispěvatele z Fokusu, pobočka Teplice.</w:t>
      </w:r>
    </w:p>
    <w:p w14:paraId="688533C5" w14:textId="77777777" w:rsidR="00425D42" w:rsidRPr="00425D42" w:rsidRDefault="00425D42" w:rsidP="00425D42">
      <w:pPr>
        <w:pStyle w:val="Normlnweb"/>
        <w:rPr>
          <w:color w:val="000000"/>
        </w:rPr>
      </w:pPr>
      <w:r w:rsidRPr="00425D42">
        <w:rPr>
          <w:rStyle w:val="Siln"/>
          <w:color w:val="000000"/>
        </w:rPr>
        <w:t>Esej08</w:t>
      </w:r>
      <w:r w:rsidRPr="00425D42">
        <w:rPr>
          <w:color w:val="000000"/>
        </w:rPr>
        <w:t> </w:t>
      </w:r>
      <w:r w:rsidRPr="00425D42">
        <w:rPr>
          <w:rFonts w:ascii="Arial" w:hAnsi="Arial" w:cs="Arial"/>
          <w:color w:val="840052"/>
        </w:rPr>
        <w:t>"SLIB"</w:t>
      </w:r>
      <w:r w:rsidRPr="00425D42">
        <w:rPr>
          <w:color w:val="000000"/>
        </w:rPr>
        <w:t xml:space="preserve"> je básní od Jitky </w:t>
      </w:r>
      <w:proofErr w:type="spellStart"/>
      <w:r w:rsidRPr="00425D42">
        <w:rPr>
          <w:color w:val="000000"/>
        </w:rPr>
        <w:t>Šufanové</w:t>
      </w:r>
      <w:proofErr w:type="spellEnd"/>
      <w:r w:rsidRPr="00425D42">
        <w:rPr>
          <w:color w:val="000000"/>
        </w:rPr>
        <w:t>, stálé přispěvatelky do našeho časopisu z Olomouce.</w:t>
      </w:r>
    </w:p>
    <w:p w14:paraId="591FF1CB" w14:textId="77777777" w:rsidR="00425D42" w:rsidRPr="00425D42" w:rsidRDefault="00425D42" w:rsidP="00425D42">
      <w:pPr>
        <w:pStyle w:val="Normlnweb"/>
        <w:rPr>
          <w:color w:val="000000"/>
        </w:rPr>
      </w:pPr>
      <w:r w:rsidRPr="00425D42">
        <w:rPr>
          <w:rStyle w:val="Siln"/>
          <w:color w:val="000000"/>
        </w:rPr>
        <w:t>Esej09</w:t>
      </w:r>
      <w:r w:rsidRPr="00425D42">
        <w:rPr>
          <w:color w:val="000000"/>
        </w:rPr>
        <w:t> </w:t>
      </w:r>
      <w:r w:rsidRPr="00425D42">
        <w:rPr>
          <w:rFonts w:ascii="Arial" w:hAnsi="Arial" w:cs="Arial"/>
          <w:color w:val="840052"/>
        </w:rPr>
        <w:t>"Co dokáže nadělat chemie v mozku"</w:t>
      </w:r>
      <w:r w:rsidRPr="00425D42">
        <w:rPr>
          <w:color w:val="000000"/>
        </w:rPr>
        <w:t xml:space="preserve"> je statí od Roberta </w:t>
      </w:r>
      <w:proofErr w:type="spellStart"/>
      <w:r w:rsidRPr="00425D42">
        <w:rPr>
          <w:color w:val="000000"/>
        </w:rPr>
        <w:t>Berkovitsche</w:t>
      </w:r>
      <w:proofErr w:type="spellEnd"/>
      <w:r w:rsidRPr="00425D42">
        <w:rPr>
          <w:color w:val="000000"/>
        </w:rPr>
        <w:t>, občasného přispěvatele z Fokusu Ústí nad Labem.</w:t>
      </w:r>
    </w:p>
    <w:p w14:paraId="398BE1CC" w14:textId="77777777" w:rsidR="00425D42" w:rsidRPr="00425D42" w:rsidRDefault="00425D42" w:rsidP="00425D42">
      <w:pPr>
        <w:pStyle w:val="Normlnweb"/>
        <w:rPr>
          <w:color w:val="000000"/>
        </w:rPr>
      </w:pPr>
      <w:r w:rsidRPr="00425D42">
        <w:rPr>
          <w:rStyle w:val="Siln"/>
          <w:color w:val="000000"/>
        </w:rPr>
        <w:t>Esej10</w:t>
      </w:r>
      <w:r w:rsidRPr="00425D42">
        <w:rPr>
          <w:color w:val="000000"/>
        </w:rPr>
        <w:t> </w:t>
      </w:r>
      <w:r w:rsidRPr="00425D42">
        <w:rPr>
          <w:rFonts w:ascii="Arial" w:hAnsi="Arial" w:cs="Arial"/>
          <w:color w:val="840052"/>
        </w:rPr>
        <w:t>"Diagnóza schizofrenie"</w:t>
      </w:r>
      <w:r w:rsidRPr="00425D42">
        <w:rPr>
          <w:color w:val="000000"/>
        </w:rPr>
        <w:t xml:space="preserve"> je článkem od Jany Boučkové, stálé přispěvatelky ze </w:t>
      </w:r>
      <w:proofErr w:type="spellStart"/>
      <w:r w:rsidRPr="00425D42">
        <w:rPr>
          <w:color w:val="000000"/>
        </w:rPr>
        <w:t>Self</w:t>
      </w:r>
      <w:proofErr w:type="spellEnd"/>
      <w:r w:rsidRPr="00425D42">
        <w:rPr>
          <w:color w:val="000000"/>
        </w:rPr>
        <w:t xml:space="preserve"> </w:t>
      </w:r>
      <w:proofErr w:type="spellStart"/>
      <w:r w:rsidRPr="00425D42">
        <w:rPr>
          <w:color w:val="000000"/>
        </w:rPr>
        <w:t>Helpu</w:t>
      </w:r>
      <w:proofErr w:type="spellEnd"/>
      <w:r w:rsidRPr="00425D42">
        <w:rPr>
          <w:color w:val="000000"/>
        </w:rPr>
        <w:t xml:space="preserve"> Ústí nad Labem.</w:t>
      </w:r>
    </w:p>
    <w:p w14:paraId="46621BE9" w14:textId="77777777" w:rsidR="00425D42" w:rsidRPr="00425D42" w:rsidRDefault="00425D42" w:rsidP="00425D42">
      <w:pPr>
        <w:spacing w:after="0" w:line="240" w:lineRule="auto"/>
        <w:rPr>
          <w:rFonts w:ascii="Arial" w:eastAsia="Times New Roman" w:hAnsi="Arial" w:cs="Arial"/>
          <w:color w:val="212121"/>
          <w:sz w:val="24"/>
          <w:szCs w:val="24"/>
          <w:lang w:eastAsia="cs-CZ"/>
        </w:rPr>
      </w:pPr>
      <w:r w:rsidRPr="00425D42">
        <w:rPr>
          <w:rFonts w:ascii="Arial" w:eastAsia="Times New Roman" w:hAnsi="Arial" w:cs="Arial"/>
          <w:color w:val="840052"/>
          <w:sz w:val="24"/>
          <w:szCs w:val="24"/>
          <w:lang w:eastAsia="cs-CZ"/>
        </w:rPr>
        <w:t>Jana Boučková</w:t>
      </w:r>
      <w:r w:rsidRPr="00425D42">
        <w:rPr>
          <w:rFonts w:ascii="Arial" w:eastAsia="Times New Roman" w:hAnsi="Arial" w:cs="Arial"/>
          <w:color w:val="840052"/>
          <w:sz w:val="24"/>
          <w:szCs w:val="24"/>
          <w:lang w:eastAsia="cs-CZ"/>
        </w:rPr>
        <w:br/>
      </w:r>
      <w:proofErr w:type="gramStart"/>
      <w:r w:rsidRPr="00425D42">
        <w:rPr>
          <w:rFonts w:ascii="Arial" w:eastAsia="Times New Roman" w:hAnsi="Arial" w:cs="Arial"/>
          <w:color w:val="840052"/>
          <w:sz w:val="24"/>
          <w:szCs w:val="24"/>
          <w:lang w:eastAsia="cs-CZ"/>
        </w:rPr>
        <w:t>Fejeton - Velikonoční</w:t>
      </w:r>
      <w:proofErr w:type="gramEnd"/>
      <w:r w:rsidRPr="00425D42">
        <w:rPr>
          <w:rFonts w:ascii="Arial" w:eastAsia="Times New Roman" w:hAnsi="Arial" w:cs="Arial"/>
          <w:color w:val="840052"/>
          <w:sz w:val="24"/>
          <w:szCs w:val="24"/>
          <w:lang w:eastAsia="cs-CZ"/>
        </w:rPr>
        <w:t xml:space="preserve"> a jarní úvaha</w:t>
      </w:r>
      <w:r w:rsidRPr="00425D42">
        <w:rPr>
          <w:rFonts w:ascii="Arial" w:eastAsia="Times New Roman" w:hAnsi="Arial" w:cs="Arial"/>
          <w:color w:val="840052"/>
          <w:sz w:val="24"/>
          <w:szCs w:val="24"/>
          <w:lang w:eastAsia="cs-CZ"/>
        </w:rPr>
        <w:br/>
      </w:r>
    </w:p>
    <w:p w14:paraId="3CD59A74" w14:textId="77777777" w:rsidR="00425D42" w:rsidRPr="00425D42" w:rsidRDefault="00425D42" w:rsidP="00425D42">
      <w:pPr>
        <w:spacing w:after="0" w:line="240" w:lineRule="auto"/>
        <w:rPr>
          <w:rFonts w:ascii="Arial" w:eastAsia="Times New Roman" w:hAnsi="Arial" w:cs="Arial"/>
          <w:color w:val="212121"/>
          <w:sz w:val="24"/>
          <w:szCs w:val="24"/>
          <w:lang w:eastAsia="cs-CZ"/>
        </w:rPr>
      </w:pPr>
      <w:r w:rsidRPr="00425D42">
        <w:rPr>
          <w:rFonts w:ascii="Arial" w:eastAsia="Times New Roman" w:hAnsi="Arial" w:cs="Arial"/>
          <w:color w:val="212121"/>
          <w:sz w:val="24"/>
          <w:szCs w:val="24"/>
          <w:lang w:eastAsia="cs-CZ"/>
        </w:rPr>
        <w:t xml:space="preserve">      Říká se, že jaro je nejkrásnější roční období, pro každého to určitě neplatí, pro </w:t>
      </w:r>
      <w:proofErr w:type="gramStart"/>
      <w:r w:rsidRPr="00425D42">
        <w:rPr>
          <w:rFonts w:ascii="Arial" w:eastAsia="Times New Roman" w:hAnsi="Arial" w:cs="Arial"/>
          <w:color w:val="212121"/>
          <w:sz w:val="24"/>
          <w:szCs w:val="24"/>
          <w:lang w:eastAsia="cs-CZ"/>
        </w:rPr>
        <w:t>mně</w:t>
      </w:r>
      <w:proofErr w:type="gramEnd"/>
      <w:r w:rsidRPr="00425D42">
        <w:rPr>
          <w:rFonts w:ascii="Arial" w:eastAsia="Times New Roman" w:hAnsi="Arial" w:cs="Arial"/>
          <w:color w:val="212121"/>
          <w:sz w:val="24"/>
          <w:szCs w:val="24"/>
          <w:lang w:eastAsia="cs-CZ"/>
        </w:rPr>
        <w:t xml:space="preserve"> ano. Je to období nového života, návratu slunce, tepla a světla po letos tak strašně dlouhé </w:t>
      </w:r>
      <w:proofErr w:type="spellStart"/>
      <w:proofErr w:type="gramStart"/>
      <w:r w:rsidRPr="00425D42">
        <w:rPr>
          <w:rFonts w:ascii="Arial" w:eastAsia="Times New Roman" w:hAnsi="Arial" w:cs="Arial"/>
          <w:color w:val="212121"/>
          <w:sz w:val="24"/>
          <w:szCs w:val="24"/>
          <w:lang w:eastAsia="cs-CZ"/>
        </w:rPr>
        <w:t>zimě.Tahle</w:t>
      </w:r>
      <w:proofErr w:type="spellEnd"/>
      <w:proofErr w:type="gramEnd"/>
      <w:r w:rsidRPr="00425D42">
        <w:rPr>
          <w:rFonts w:ascii="Arial" w:eastAsia="Times New Roman" w:hAnsi="Arial" w:cs="Arial"/>
          <w:color w:val="212121"/>
          <w:sz w:val="24"/>
          <w:szCs w:val="24"/>
          <w:lang w:eastAsia="cs-CZ"/>
        </w:rPr>
        <w:t xml:space="preserve"> byla opravdu ukrutná. Její značná délka a tvrdost, byla prostě nemilosrdná.</w:t>
      </w:r>
      <w:r w:rsidRPr="00425D42">
        <w:rPr>
          <w:rFonts w:ascii="Arial" w:eastAsia="Times New Roman" w:hAnsi="Arial" w:cs="Arial"/>
          <w:color w:val="212121"/>
          <w:sz w:val="24"/>
          <w:szCs w:val="24"/>
          <w:lang w:eastAsia="cs-CZ"/>
        </w:rPr>
        <w:br/>
        <w:t>      Ale vše je zapomenuto, svítí sluníčko a hřeje, všude neleží ta špinavá původně bílá břečka. A jsou tu také jedny z nejkrásnějších svátků v roce, slavili je již naši pohanští předkové a jako církevní svátky jsou Velikonoce nenapodobitelné. Slaví se ten největší zázrak, vzkříšení k věčnému životu. Všem nám přináší tato zpráva o vzkříšení naději, nic v přírodě nekončí, vždycky přijde jaro a vyraší tráva, květiny, narodí se spousta mláďátek. Co toto bezmála dva tisíce let staré poselství o novém životě vzkazuje nám? Abychom se nebáli, abychom šli dopředu k novému začátku a věřili v lepší budoucnost.</w:t>
      </w:r>
      <w:r w:rsidRPr="00425D42">
        <w:rPr>
          <w:rFonts w:ascii="Arial" w:eastAsia="Times New Roman" w:hAnsi="Arial" w:cs="Arial"/>
          <w:color w:val="212121"/>
          <w:sz w:val="24"/>
          <w:szCs w:val="24"/>
          <w:lang w:eastAsia="cs-CZ"/>
        </w:rPr>
        <w:br/>
        <w:t>      Jarní svátky jsou pro nás doslova zázrakem. Tenhle rok bude určitě lepší než ty minulé, přijde něco dobrého a krásného.</w:t>
      </w:r>
      <w:r w:rsidRPr="00425D42">
        <w:rPr>
          <w:rFonts w:ascii="Arial" w:eastAsia="Times New Roman" w:hAnsi="Arial" w:cs="Arial"/>
          <w:color w:val="212121"/>
          <w:sz w:val="24"/>
          <w:szCs w:val="24"/>
          <w:lang w:eastAsia="cs-CZ"/>
        </w:rPr>
        <w:br/>
        <w:t xml:space="preserve">      A prakticky? Musíme si koupit něco nového a krásného na sebe. Zajdeme ke kadeřníkovi, či holiči a po zimě je z nás krásný motýl. Doporučuji nové </w:t>
      </w:r>
      <w:proofErr w:type="gramStart"/>
      <w:r w:rsidRPr="00425D42">
        <w:rPr>
          <w:rFonts w:ascii="Arial" w:eastAsia="Times New Roman" w:hAnsi="Arial" w:cs="Arial"/>
          <w:color w:val="212121"/>
          <w:sz w:val="24"/>
          <w:szCs w:val="24"/>
          <w:lang w:eastAsia="cs-CZ"/>
        </w:rPr>
        <w:t>botičky</w:t>
      </w:r>
      <w:proofErr w:type="gramEnd"/>
      <w:r w:rsidRPr="00425D42">
        <w:rPr>
          <w:rFonts w:ascii="Arial" w:eastAsia="Times New Roman" w:hAnsi="Arial" w:cs="Arial"/>
          <w:color w:val="212121"/>
          <w:sz w:val="24"/>
          <w:szCs w:val="24"/>
          <w:lang w:eastAsia="cs-CZ"/>
        </w:rPr>
        <w:t xml:space="preserve"> a to samozřejmě i pro pány, vykročíme tak do jara v novém. A na Velikonoce si musíme vzít něco nového, aby nás velikonoční beránek nepokakal. I když se původní smysl Velikonoc pomalu vytrácí, stále to nejsou tak konzumní svátky, jaké se staly z Vánoc.</w:t>
      </w:r>
      <w:r w:rsidRPr="00425D42">
        <w:rPr>
          <w:rFonts w:ascii="Arial" w:eastAsia="Times New Roman" w:hAnsi="Arial" w:cs="Arial"/>
          <w:color w:val="212121"/>
          <w:sz w:val="24"/>
          <w:szCs w:val="24"/>
          <w:lang w:eastAsia="cs-CZ"/>
        </w:rPr>
        <w:br/>
        <w:t>      Musíme také obarvit vajíčka a připravit drobnosti pro koledníky, musíme se nechat párkrát přetáhnout pomlázkou, abychom byli svěží a čerství po celý rok.</w:t>
      </w:r>
      <w:r w:rsidRPr="00425D42">
        <w:rPr>
          <w:rFonts w:ascii="Arial" w:eastAsia="Times New Roman" w:hAnsi="Arial" w:cs="Arial"/>
          <w:color w:val="212121"/>
          <w:sz w:val="24"/>
          <w:szCs w:val="24"/>
          <w:lang w:eastAsia="cs-CZ"/>
        </w:rPr>
        <w:br/>
        <w:t>      Přeji Vám krásné jaro, plné naděje a lásky. A o Velikonocích si vzpomeneme, že nikdy nic nekončí, že máme naději na vzkříšení všech přání, lásek a přátelství.</w:t>
      </w:r>
    </w:p>
    <w:p w14:paraId="699321B0" w14:textId="77777777" w:rsidR="00425D42" w:rsidRPr="00425D42" w:rsidRDefault="00425D42" w:rsidP="00425D42">
      <w:pPr>
        <w:spacing w:after="0" w:line="240" w:lineRule="auto"/>
        <w:rPr>
          <w:rFonts w:ascii="Arial" w:eastAsia="Times New Roman" w:hAnsi="Arial" w:cs="Arial"/>
          <w:color w:val="212121"/>
          <w:sz w:val="24"/>
          <w:szCs w:val="24"/>
          <w:lang w:eastAsia="cs-CZ"/>
        </w:rPr>
      </w:pPr>
      <w:r w:rsidRPr="00425D42">
        <w:rPr>
          <w:rFonts w:ascii="Arial" w:eastAsia="Times New Roman" w:hAnsi="Arial" w:cs="Arial"/>
          <w:color w:val="840052"/>
          <w:sz w:val="24"/>
          <w:szCs w:val="24"/>
          <w:lang w:eastAsia="cs-CZ"/>
        </w:rPr>
        <w:lastRenderedPageBreak/>
        <w:t>Jan Bendl</w:t>
      </w:r>
      <w:r w:rsidRPr="00425D42">
        <w:rPr>
          <w:rFonts w:ascii="Arial" w:eastAsia="Times New Roman" w:hAnsi="Arial" w:cs="Arial"/>
          <w:color w:val="840052"/>
          <w:sz w:val="24"/>
          <w:szCs w:val="24"/>
          <w:lang w:eastAsia="cs-CZ"/>
        </w:rPr>
        <w:br/>
      </w:r>
      <w:r w:rsidRPr="00425D42">
        <w:rPr>
          <w:rFonts w:ascii="Times New Roman" w:eastAsia="Times New Roman" w:hAnsi="Times New Roman" w:cs="Times New Roman"/>
          <w:color w:val="000000"/>
          <w:sz w:val="24"/>
          <w:szCs w:val="24"/>
          <w:lang w:eastAsia="cs-CZ"/>
        </w:rPr>
        <w:t> </w:t>
      </w:r>
      <w:r w:rsidRPr="00425D42">
        <w:rPr>
          <w:rFonts w:ascii="Arial" w:eastAsia="Times New Roman" w:hAnsi="Arial" w:cs="Arial"/>
          <w:color w:val="840052"/>
          <w:sz w:val="24"/>
          <w:szCs w:val="24"/>
          <w:lang w:eastAsia="cs-CZ"/>
        </w:rPr>
        <w:t>Pečujeme o zdraví</w:t>
      </w:r>
      <w:r w:rsidRPr="00425D42">
        <w:rPr>
          <w:rFonts w:ascii="Arial" w:eastAsia="Times New Roman" w:hAnsi="Arial" w:cs="Arial"/>
          <w:color w:val="840052"/>
          <w:sz w:val="24"/>
          <w:szCs w:val="24"/>
          <w:lang w:eastAsia="cs-CZ"/>
        </w:rPr>
        <w:br/>
      </w:r>
    </w:p>
    <w:p w14:paraId="4C805D10" w14:textId="77777777" w:rsidR="00425D42" w:rsidRPr="00425D42" w:rsidRDefault="00425D42" w:rsidP="00425D42">
      <w:pPr>
        <w:spacing w:after="0" w:line="240" w:lineRule="auto"/>
        <w:rPr>
          <w:rFonts w:ascii="Arial" w:eastAsia="Times New Roman" w:hAnsi="Arial" w:cs="Arial"/>
          <w:color w:val="212121"/>
          <w:sz w:val="24"/>
          <w:szCs w:val="24"/>
          <w:lang w:eastAsia="cs-CZ"/>
        </w:rPr>
      </w:pPr>
      <w:r w:rsidRPr="00425D42">
        <w:rPr>
          <w:rFonts w:ascii="Arial" w:eastAsia="Times New Roman" w:hAnsi="Arial" w:cs="Arial"/>
          <w:color w:val="212121"/>
          <w:sz w:val="24"/>
          <w:szCs w:val="24"/>
          <w:lang w:eastAsia="cs-CZ"/>
        </w:rPr>
        <w:t>      Jak většina z vás již poznala, jsou druhy psychiatrických léků, při kterých pacient nabírá na váze. Aby zabránil přibývání na váze, je třeba, aby dodržel správnou životosprávu.</w:t>
      </w:r>
      <w:r w:rsidRPr="00425D42">
        <w:rPr>
          <w:rFonts w:ascii="Arial" w:eastAsia="Times New Roman" w:hAnsi="Arial" w:cs="Arial"/>
          <w:color w:val="212121"/>
          <w:sz w:val="24"/>
          <w:szCs w:val="24"/>
          <w:lang w:eastAsia="cs-CZ"/>
        </w:rPr>
        <w:br/>
        <w:t xml:space="preserve">      Co si představit pojem, co se myslí životosprávou. Zejména jde o jídelníček, pohyb a spánek. Jak všichni znáte pořekadlo, snídej sám, obědvej s přítelem a o večeři se rozděl s nepřítelem. To znamená, že snídaně má být sytá (ne černá káva a </w:t>
      </w:r>
      <w:proofErr w:type="gramStart"/>
      <w:r w:rsidRPr="00425D42">
        <w:rPr>
          <w:rFonts w:ascii="Arial" w:eastAsia="Times New Roman" w:hAnsi="Arial" w:cs="Arial"/>
          <w:color w:val="212121"/>
          <w:sz w:val="24"/>
          <w:szCs w:val="24"/>
          <w:lang w:eastAsia="cs-CZ"/>
        </w:rPr>
        <w:t>cigareta</w:t>
      </w:r>
      <w:proofErr w:type="gramEnd"/>
      <w:r w:rsidRPr="00425D42">
        <w:rPr>
          <w:rFonts w:ascii="Arial" w:eastAsia="Times New Roman" w:hAnsi="Arial" w:cs="Arial"/>
          <w:color w:val="212121"/>
          <w:sz w:val="24"/>
          <w:szCs w:val="24"/>
          <w:lang w:eastAsia="cs-CZ"/>
        </w:rPr>
        <w:t xml:space="preserve"> jak tomu ve větších případech je). Oběd lehký a večeře malá s tím, že může být i druhá večeře, která je sestavena z ovoce a mléčných výrobků, sýrů, jogurtů atd.</w:t>
      </w:r>
      <w:r w:rsidRPr="00425D42">
        <w:rPr>
          <w:rFonts w:ascii="Arial" w:eastAsia="Times New Roman" w:hAnsi="Arial" w:cs="Arial"/>
          <w:color w:val="212121"/>
          <w:sz w:val="24"/>
          <w:szCs w:val="24"/>
          <w:lang w:eastAsia="cs-CZ"/>
        </w:rPr>
        <w:br/>
        <w:t>      Co se týče pohybu, nemusí to být zrovna běh, ale stačí delší rychlá chůze nebo rozcvička v domácím prostředí, spojená s posilujícími prvky. Jízda na kole, plavání a podobně.</w:t>
      </w:r>
      <w:r w:rsidRPr="00425D42">
        <w:rPr>
          <w:rFonts w:ascii="Arial" w:eastAsia="Times New Roman" w:hAnsi="Arial" w:cs="Arial"/>
          <w:color w:val="212121"/>
          <w:sz w:val="24"/>
          <w:szCs w:val="24"/>
          <w:lang w:eastAsia="cs-CZ"/>
        </w:rPr>
        <w:br/>
        <w:t>      Další nezbytnou součástí zdravé výživy je i spánek. Není třeba se bát poledního klidu, ale pokud budete sportovat, unavíte se na tolik, že spaní v noci nebude noční můrou. Pokud ano, svěřte se ambulantnímu psychiatrickému lékaři.</w:t>
      </w:r>
      <w:r w:rsidRPr="00425D42">
        <w:rPr>
          <w:rFonts w:ascii="Arial" w:eastAsia="Times New Roman" w:hAnsi="Arial" w:cs="Arial"/>
          <w:color w:val="212121"/>
          <w:sz w:val="24"/>
          <w:szCs w:val="24"/>
          <w:lang w:eastAsia="cs-CZ"/>
        </w:rPr>
        <w:br/>
        <w:t>      Trochu blíže k jídelníčku, který je v daném problému velice důležitý. Je rčení, že se má málo jíst, ale často. To proto, že tělo si rozdělí příjem potravy. Je-li příjem potravy jednodenní a ve větší míře, tělo si ukládá tuky, aby přežilo, což vede k obezitě. V případě, že jí člověk pravidelně a málo, tělo si pamatuje, že dostane nějaký přísun potravy, a tak využije celé porce ke spálení potravy, a tak se vyhneme obezitě.</w:t>
      </w:r>
      <w:r w:rsidRPr="00425D42">
        <w:rPr>
          <w:rFonts w:ascii="Arial" w:eastAsia="Times New Roman" w:hAnsi="Arial" w:cs="Arial"/>
          <w:color w:val="212121"/>
          <w:sz w:val="24"/>
          <w:szCs w:val="24"/>
          <w:lang w:eastAsia="cs-CZ"/>
        </w:rPr>
        <w:br/>
        <w:t>      S obezitou se dá bojovat nejen správným jídelníčkem, ale i pohybem. Ten volíme podle své pohyblivosti, ohebnosti, (co nám náš zdravotní stav dovolí) a jaké proto máme podmínky. Pokud najdeme něco, co nám pomáhá být pružný, třeba jóga, pomůže nám to k rychlejšímu spalování tuků v těle, unaví nás to, což je dobře pro zdravý spánek.</w:t>
      </w:r>
      <w:r w:rsidRPr="00425D42">
        <w:rPr>
          <w:rFonts w:ascii="Arial" w:eastAsia="Times New Roman" w:hAnsi="Arial" w:cs="Arial"/>
          <w:color w:val="212121"/>
          <w:sz w:val="24"/>
          <w:szCs w:val="24"/>
          <w:lang w:eastAsia="cs-CZ"/>
        </w:rPr>
        <w:br/>
        <w:t>      Nedílnou součástí zdravé výživy je i spánek, který je často narušovaný probíhajícím zdravotním stavem. Aby se spaní srovnalo, snažte se přes den moc nespat. Vím, že je to těžké, ale je třeba naučit tělo, že v noci se spí a přes den se pohybuje.</w:t>
      </w:r>
    </w:p>
    <w:p w14:paraId="737F1FE0" w14:textId="77777777" w:rsidR="00425D42" w:rsidRPr="00425D42" w:rsidRDefault="00425D42" w:rsidP="00425D42">
      <w:pPr>
        <w:spacing w:after="0" w:line="240" w:lineRule="auto"/>
        <w:rPr>
          <w:rFonts w:ascii="Arial" w:eastAsia="Times New Roman" w:hAnsi="Arial" w:cs="Arial"/>
          <w:color w:val="212121"/>
          <w:sz w:val="24"/>
          <w:szCs w:val="24"/>
          <w:lang w:eastAsia="cs-CZ"/>
        </w:rPr>
      </w:pPr>
      <w:r w:rsidRPr="00425D42">
        <w:rPr>
          <w:rFonts w:ascii="Arial" w:eastAsia="Times New Roman" w:hAnsi="Arial" w:cs="Arial"/>
          <w:color w:val="840052"/>
          <w:sz w:val="24"/>
          <w:szCs w:val="24"/>
          <w:lang w:eastAsia="cs-CZ"/>
        </w:rPr>
        <w:t>Jan Bendl</w:t>
      </w:r>
      <w:r w:rsidRPr="00425D42">
        <w:rPr>
          <w:rFonts w:ascii="Arial" w:eastAsia="Times New Roman" w:hAnsi="Arial" w:cs="Arial"/>
          <w:color w:val="840052"/>
          <w:sz w:val="24"/>
          <w:szCs w:val="24"/>
          <w:lang w:eastAsia="cs-CZ"/>
        </w:rPr>
        <w:br/>
        <w:t>Zdravá výživa</w:t>
      </w:r>
      <w:r w:rsidRPr="00425D42">
        <w:rPr>
          <w:rFonts w:ascii="Arial" w:eastAsia="Times New Roman" w:hAnsi="Arial" w:cs="Arial"/>
          <w:color w:val="840052"/>
          <w:sz w:val="24"/>
          <w:szCs w:val="24"/>
          <w:lang w:eastAsia="cs-CZ"/>
        </w:rPr>
        <w:br/>
      </w:r>
    </w:p>
    <w:p w14:paraId="6EF6D83F" w14:textId="77777777" w:rsidR="00425D42" w:rsidRPr="00425D42" w:rsidRDefault="00425D42" w:rsidP="00425D42">
      <w:pPr>
        <w:spacing w:after="0" w:line="240" w:lineRule="auto"/>
        <w:rPr>
          <w:rFonts w:ascii="Arial" w:eastAsia="Times New Roman" w:hAnsi="Arial" w:cs="Arial"/>
          <w:color w:val="212121"/>
          <w:sz w:val="24"/>
          <w:szCs w:val="24"/>
          <w:lang w:eastAsia="cs-CZ"/>
        </w:rPr>
      </w:pPr>
      <w:r w:rsidRPr="00425D42">
        <w:rPr>
          <w:rFonts w:ascii="Arial" w:eastAsia="Times New Roman" w:hAnsi="Arial" w:cs="Arial"/>
          <w:color w:val="212121"/>
          <w:sz w:val="24"/>
          <w:szCs w:val="24"/>
          <w:lang w:eastAsia="cs-CZ"/>
        </w:rPr>
        <w:t>      </w:t>
      </w:r>
      <w:r w:rsidRPr="00425D42">
        <w:rPr>
          <w:rFonts w:ascii="Arial" w:eastAsia="Times New Roman" w:hAnsi="Arial" w:cs="Arial"/>
          <w:i/>
          <w:iCs/>
          <w:color w:val="212121"/>
          <w:sz w:val="24"/>
          <w:szCs w:val="24"/>
          <w:lang w:eastAsia="cs-CZ"/>
        </w:rPr>
        <w:t>Studený bufet, jeho význam a úprava</w:t>
      </w:r>
    </w:p>
    <w:p w14:paraId="0ED2DD1B" w14:textId="77777777" w:rsidR="00425D42" w:rsidRPr="00425D42" w:rsidRDefault="00425D42" w:rsidP="00425D42">
      <w:pPr>
        <w:spacing w:before="100" w:beforeAutospacing="1" w:after="100" w:afterAutospacing="1" w:line="240" w:lineRule="auto"/>
        <w:jc w:val="both"/>
        <w:rPr>
          <w:rFonts w:ascii="Arial" w:eastAsia="Times New Roman" w:hAnsi="Arial" w:cs="Arial"/>
          <w:color w:val="212121"/>
          <w:sz w:val="24"/>
          <w:szCs w:val="24"/>
          <w:lang w:eastAsia="cs-CZ"/>
        </w:rPr>
      </w:pPr>
      <w:r w:rsidRPr="00425D42">
        <w:rPr>
          <w:rFonts w:ascii="Arial" w:eastAsia="Times New Roman" w:hAnsi="Arial" w:cs="Arial"/>
          <w:color w:val="212121"/>
          <w:sz w:val="24"/>
          <w:szCs w:val="24"/>
          <w:lang w:eastAsia="cs-CZ"/>
        </w:rPr>
        <w:t xml:space="preserve">      Při různých společenských příležitostech, nebo při domácích slavnostech, nám často velmi dobře nahradí podávání teplých </w:t>
      </w:r>
      <w:proofErr w:type="gramStart"/>
      <w:r w:rsidRPr="00425D42">
        <w:rPr>
          <w:rFonts w:ascii="Arial" w:eastAsia="Times New Roman" w:hAnsi="Arial" w:cs="Arial"/>
          <w:color w:val="212121"/>
          <w:sz w:val="24"/>
          <w:szCs w:val="24"/>
          <w:lang w:eastAsia="cs-CZ"/>
        </w:rPr>
        <w:t>jídel ,</w:t>
      </w:r>
      <w:proofErr w:type="gramEnd"/>
      <w:r w:rsidRPr="00425D42">
        <w:rPr>
          <w:rFonts w:ascii="Arial" w:eastAsia="Times New Roman" w:hAnsi="Arial" w:cs="Arial"/>
          <w:color w:val="212121"/>
          <w:sz w:val="24"/>
          <w:szCs w:val="24"/>
          <w:lang w:eastAsia="cs-CZ"/>
        </w:rPr>
        <w:t xml:space="preserve"> vhodně upravený studený bufet. Studený bufet má proti podávání teplých jídel nespornou výhodu zejména v tom, že se dá snadno předem připravit a že odpadá obava z vychladnutí pokrmu zejména v případě, kdy hosté nepřijdou najednou. V takovém případě je nutno jídlo často ohřívat, a tak ztrácí na hodnotě.</w:t>
      </w:r>
      <w:r w:rsidRPr="00425D42">
        <w:rPr>
          <w:rFonts w:ascii="Arial" w:eastAsia="Times New Roman" w:hAnsi="Arial" w:cs="Arial"/>
          <w:color w:val="212121"/>
          <w:sz w:val="24"/>
          <w:szCs w:val="24"/>
          <w:lang w:eastAsia="cs-CZ"/>
        </w:rPr>
        <w:br/>
        <w:t>      U studené kuchyně je třeba vhodná volba výběru chodů. Má tam být předkrm, třeba i studené polévky, hlavní chod, pak moučníky, sýry a ovoce.</w:t>
      </w:r>
      <w:r w:rsidRPr="00425D42">
        <w:rPr>
          <w:rFonts w:ascii="Arial" w:eastAsia="Times New Roman" w:hAnsi="Arial" w:cs="Arial"/>
          <w:color w:val="212121"/>
          <w:sz w:val="24"/>
          <w:szCs w:val="24"/>
          <w:lang w:eastAsia="cs-CZ"/>
        </w:rPr>
        <w:br/>
        <w:t xml:space="preserve">      Například může být tato sestava: Jako předkrm různé saláty s majonézou nebo studené polévky (jako vývar z masa a podobně), potom pokrmy z ryb a masa, například kapr v rosolu, kapr marinovaný, šunka, svíčková pečeně po anglicku (uprostřed masa jemně růžové), vepřová pečeně s příslušnými přílohami, různé moučníky, sýrové chlebíčky, sýrové mísy, slané a sladké pečivo a ovoce. Pamatujme také na to, že pro </w:t>
      </w:r>
      <w:r w:rsidRPr="00425D42">
        <w:rPr>
          <w:rFonts w:ascii="Arial" w:eastAsia="Times New Roman" w:hAnsi="Arial" w:cs="Arial"/>
          <w:color w:val="212121"/>
          <w:sz w:val="24"/>
          <w:szCs w:val="24"/>
          <w:lang w:eastAsia="cs-CZ"/>
        </w:rPr>
        <w:lastRenderedPageBreak/>
        <w:t>studený bufet volíme jen takové druhy pokrmů, které není nutno pracně dělit nebo krájet (pečeně nakrájíme předem a pak podáváme na mísu či talíř), aby se snadno daly přenášet z mísy na dezertní talířek.</w:t>
      </w:r>
      <w:r w:rsidRPr="00425D42">
        <w:rPr>
          <w:rFonts w:ascii="Arial" w:eastAsia="Times New Roman" w:hAnsi="Arial" w:cs="Arial"/>
          <w:color w:val="212121"/>
          <w:sz w:val="24"/>
          <w:szCs w:val="24"/>
          <w:lang w:eastAsia="cs-CZ"/>
        </w:rPr>
        <w:br/>
        <w:t xml:space="preserve">      Výběr jídel závisí na druhu slavnosti, počtu osob a na době, ve které se raut pořádá. K pokrmům, které jsou připravovány bez majonézy, jako je </w:t>
      </w:r>
      <w:proofErr w:type="spellStart"/>
      <w:r w:rsidRPr="00425D42">
        <w:rPr>
          <w:rFonts w:ascii="Arial" w:eastAsia="Times New Roman" w:hAnsi="Arial" w:cs="Arial"/>
          <w:color w:val="212121"/>
          <w:sz w:val="24"/>
          <w:szCs w:val="24"/>
          <w:lang w:eastAsia="cs-CZ"/>
        </w:rPr>
        <w:t>tlačenkový</w:t>
      </w:r>
      <w:proofErr w:type="spellEnd"/>
      <w:r w:rsidRPr="00425D42">
        <w:rPr>
          <w:rFonts w:ascii="Arial" w:eastAsia="Times New Roman" w:hAnsi="Arial" w:cs="Arial"/>
          <w:color w:val="212121"/>
          <w:sz w:val="24"/>
          <w:szCs w:val="24"/>
          <w:lang w:eastAsia="cs-CZ"/>
        </w:rPr>
        <w:t xml:space="preserve"> salát, obložený </w:t>
      </w:r>
      <w:proofErr w:type="spellStart"/>
      <w:r w:rsidRPr="00425D42">
        <w:rPr>
          <w:rFonts w:ascii="Arial" w:eastAsia="Times New Roman" w:hAnsi="Arial" w:cs="Arial"/>
          <w:color w:val="212121"/>
          <w:sz w:val="24"/>
          <w:szCs w:val="24"/>
          <w:lang w:eastAsia="cs-CZ"/>
        </w:rPr>
        <w:t>matjezový</w:t>
      </w:r>
      <w:proofErr w:type="spellEnd"/>
      <w:r w:rsidRPr="00425D42">
        <w:rPr>
          <w:rFonts w:ascii="Arial" w:eastAsia="Times New Roman" w:hAnsi="Arial" w:cs="Arial"/>
          <w:color w:val="212121"/>
          <w:sz w:val="24"/>
          <w:szCs w:val="24"/>
          <w:lang w:eastAsia="cs-CZ"/>
        </w:rPr>
        <w:t xml:space="preserve"> slaneček, ryby v rosolu a podobně podáváme obyčejný chléb tmavý. K pokrmům, kde převládá majonéza, můžeme podávat housky nebo bílý chléb. Je ovšem nezbytné sestavu těchto pokrmů důkladně promyslet a dbát, aby byly </w:t>
      </w:r>
      <w:proofErr w:type="gramStart"/>
      <w:r w:rsidRPr="00425D42">
        <w:rPr>
          <w:rFonts w:ascii="Arial" w:eastAsia="Times New Roman" w:hAnsi="Arial" w:cs="Arial"/>
          <w:color w:val="212121"/>
          <w:sz w:val="24"/>
          <w:szCs w:val="24"/>
          <w:lang w:eastAsia="cs-CZ"/>
        </w:rPr>
        <w:t>zastoupeny</w:t>
      </w:r>
      <w:proofErr w:type="gramEnd"/>
      <w:r w:rsidRPr="00425D42">
        <w:rPr>
          <w:rFonts w:ascii="Arial" w:eastAsia="Times New Roman" w:hAnsi="Arial" w:cs="Arial"/>
          <w:color w:val="212121"/>
          <w:sz w:val="24"/>
          <w:szCs w:val="24"/>
          <w:lang w:eastAsia="cs-CZ"/>
        </w:rPr>
        <w:t xml:space="preserve"> pokud možno všechny chuťové variace. Samozřejmě máme přihlížet i k dalším okolnostem, jako je třeba spotřeba surovin a jejich cena, co nám poskytuje za suroviny daná doba trhu a podobně.</w:t>
      </w:r>
      <w:r w:rsidRPr="00425D42">
        <w:rPr>
          <w:rFonts w:ascii="Arial" w:eastAsia="Times New Roman" w:hAnsi="Arial" w:cs="Arial"/>
          <w:color w:val="212121"/>
          <w:sz w:val="24"/>
          <w:szCs w:val="24"/>
          <w:lang w:eastAsia="cs-CZ"/>
        </w:rPr>
        <w:br/>
        <w:t>      Závěrem je třeba si připomenout, že studené mísy jsou upravené, protože v první řadě jedí oči. Další výhodou studené kuchyně je i to, že se neničí vitaminy pokrmů, jak je tomu u teplé kuchyně.</w:t>
      </w:r>
      <w:r w:rsidRPr="00425D42">
        <w:rPr>
          <w:rFonts w:ascii="Arial" w:eastAsia="Times New Roman" w:hAnsi="Arial" w:cs="Arial"/>
          <w:color w:val="212121"/>
          <w:sz w:val="24"/>
          <w:szCs w:val="24"/>
          <w:lang w:eastAsia="cs-CZ"/>
        </w:rPr>
        <w:br/>
      </w:r>
      <w:r w:rsidRPr="00425D42">
        <w:rPr>
          <w:rFonts w:ascii="Arial" w:eastAsia="Times New Roman" w:hAnsi="Arial" w:cs="Arial"/>
          <w:color w:val="212121"/>
          <w:sz w:val="24"/>
          <w:szCs w:val="24"/>
          <w:lang w:eastAsia="cs-CZ"/>
        </w:rPr>
        <w:br/>
      </w:r>
      <w:r w:rsidRPr="00425D42">
        <w:rPr>
          <w:rFonts w:ascii="Arial" w:eastAsia="Times New Roman" w:hAnsi="Arial" w:cs="Arial"/>
          <w:i/>
          <w:iCs/>
          <w:color w:val="212121"/>
          <w:sz w:val="24"/>
          <w:szCs w:val="24"/>
          <w:lang w:eastAsia="cs-CZ"/>
        </w:rPr>
        <w:t>      Převzato z knihy Studená kuchyně od V. Brabce</w:t>
      </w:r>
    </w:p>
    <w:p w14:paraId="4A78FDCB" w14:textId="77777777" w:rsidR="00425D42" w:rsidRPr="00425D42" w:rsidRDefault="00425D42" w:rsidP="00425D42">
      <w:pPr>
        <w:spacing w:after="0" w:line="240" w:lineRule="auto"/>
        <w:rPr>
          <w:rFonts w:ascii="Arial" w:eastAsia="Times New Roman" w:hAnsi="Arial" w:cs="Arial"/>
          <w:color w:val="212121"/>
          <w:sz w:val="24"/>
          <w:szCs w:val="24"/>
          <w:lang w:eastAsia="cs-CZ"/>
        </w:rPr>
      </w:pPr>
      <w:r w:rsidRPr="00425D42">
        <w:rPr>
          <w:rFonts w:ascii="Arial" w:eastAsia="Times New Roman" w:hAnsi="Arial" w:cs="Arial"/>
          <w:color w:val="840052"/>
          <w:sz w:val="24"/>
          <w:szCs w:val="24"/>
          <w:lang w:eastAsia="cs-CZ"/>
        </w:rPr>
        <w:t>Martin Šebek</w:t>
      </w:r>
      <w:r w:rsidRPr="00425D42">
        <w:rPr>
          <w:rFonts w:ascii="Arial" w:eastAsia="Times New Roman" w:hAnsi="Arial" w:cs="Arial"/>
          <w:color w:val="840052"/>
          <w:sz w:val="24"/>
          <w:szCs w:val="24"/>
          <w:lang w:eastAsia="cs-CZ"/>
        </w:rPr>
        <w:br/>
        <w:t>Co nového v Teplickém Fokusu</w:t>
      </w:r>
      <w:r w:rsidRPr="00425D42">
        <w:rPr>
          <w:rFonts w:ascii="Arial" w:eastAsia="Times New Roman" w:hAnsi="Arial" w:cs="Arial"/>
          <w:color w:val="840052"/>
          <w:sz w:val="24"/>
          <w:szCs w:val="24"/>
          <w:lang w:eastAsia="cs-CZ"/>
        </w:rPr>
        <w:br/>
      </w:r>
    </w:p>
    <w:p w14:paraId="1EAD3C4D" w14:textId="77777777" w:rsidR="00425D42" w:rsidRPr="00425D42" w:rsidRDefault="00425D42" w:rsidP="00425D42">
      <w:pPr>
        <w:spacing w:after="0" w:line="240" w:lineRule="auto"/>
        <w:rPr>
          <w:rFonts w:ascii="Arial" w:eastAsia="Times New Roman" w:hAnsi="Arial" w:cs="Arial"/>
          <w:color w:val="212121"/>
          <w:sz w:val="24"/>
          <w:szCs w:val="24"/>
          <w:lang w:eastAsia="cs-CZ"/>
        </w:rPr>
      </w:pPr>
      <w:r w:rsidRPr="00425D42">
        <w:rPr>
          <w:rFonts w:ascii="Arial" w:eastAsia="Times New Roman" w:hAnsi="Arial" w:cs="Arial"/>
          <w:color w:val="212121"/>
          <w:sz w:val="24"/>
          <w:szCs w:val="24"/>
          <w:lang w:eastAsia="cs-CZ"/>
        </w:rPr>
        <w:t xml:space="preserve">      Radostná zpráva z Teplic je narození dvojčat 13. 2. 2010 Johanky Emy a Růženky Emy, vážící po dvou kg a měřící 45 centimetrů, která se narodila naší vedoucí Mgr. Ivaně </w:t>
      </w:r>
      <w:proofErr w:type="spellStart"/>
      <w:r w:rsidRPr="00425D42">
        <w:rPr>
          <w:rFonts w:ascii="Arial" w:eastAsia="Times New Roman" w:hAnsi="Arial" w:cs="Arial"/>
          <w:color w:val="212121"/>
          <w:sz w:val="24"/>
          <w:szCs w:val="24"/>
          <w:lang w:eastAsia="cs-CZ"/>
        </w:rPr>
        <w:t>Fujanové</w:t>
      </w:r>
      <w:proofErr w:type="spellEnd"/>
      <w:r w:rsidRPr="00425D42">
        <w:rPr>
          <w:rFonts w:ascii="Arial" w:eastAsia="Times New Roman" w:hAnsi="Arial" w:cs="Arial"/>
          <w:color w:val="212121"/>
          <w:sz w:val="24"/>
          <w:szCs w:val="24"/>
          <w:lang w:eastAsia="cs-CZ"/>
        </w:rPr>
        <w:t xml:space="preserve">. Po třech letech tak znovu odchází na mateřskou dovolenou, kterou měla při narození </w:t>
      </w:r>
      <w:proofErr w:type="spellStart"/>
      <w:r w:rsidRPr="00425D42">
        <w:rPr>
          <w:rFonts w:ascii="Arial" w:eastAsia="Times New Roman" w:hAnsi="Arial" w:cs="Arial"/>
          <w:color w:val="212121"/>
          <w:sz w:val="24"/>
          <w:szCs w:val="24"/>
          <w:lang w:eastAsia="cs-CZ"/>
        </w:rPr>
        <w:t>Josífka</w:t>
      </w:r>
      <w:proofErr w:type="spellEnd"/>
      <w:r w:rsidRPr="00425D42">
        <w:rPr>
          <w:rFonts w:ascii="Arial" w:eastAsia="Times New Roman" w:hAnsi="Arial" w:cs="Arial"/>
          <w:color w:val="212121"/>
          <w:sz w:val="24"/>
          <w:szCs w:val="24"/>
          <w:lang w:eastAsia="cs-CZ"/>
        </w:rPr>
        <w:t xml:space="preserve"> a Františka. Chceme jí poděkovat za to, že navázala na konec Altánu a vznikl v roce 2008 Fokus – pobočka Teplice.</w:t>
      </w:r>
      <w:r w:rsidRPr="00425D42">
        <w:rPr>
          <w:rFonts w:ascii="Arial" w:eastAsia="Times New Roman" w:hAnsi="Arial" w:cs="Arial"/>
          <w:color w:val="212121"/>
          <w:sz w:val="24"/>
          <w:szCs w:val="24"/>
          <w:lang w:eastAsia="cs-CZ"/>
        </w:rPr>
        <w:br/>
        <w:t xml:space="preserve">      Na podzim při týdnu duševního zdraví jsme měli setkání 9.výročí Fokusu (včetně Altánu) Teplice v hotelu </w:t>
      </w:r>
      <w:proofErr w:type="spellStart"/>
      <w:r w:rsidRPr="00425D42">
        <w:rPr>
          <w:rFonts w:ascii="Arial" w:eastAsia="Times New Roman" w:hAnsi="Arial" w:cs="Arial"/>
          <w:color w:val="212121"/>
          <w:sz w:val="24"/>
          <w:szCs w:val="24"/>
          <w:lang w:eastAsia="cs-CZ"/>
        </w:rPr>
        <w:t>Thermál</w:t>
      </w:r>
      <w:proofErr w:type="spellEnd"/>
      <w:r w:rsidRPr="00425D42">
        <w:rPr>
          <w:rFonts w:ascii="Arial" w:eastAsia="Times New Roman" w:hAnsi="Arial" w:cs="Arial"/>
          <w:color w:val="212121"/>
          <w:sz w:val="24"/>
          <w:szCs w:val="24"/>
          <w:lang w:eastAsia="cs-CZ"/>
        </w:rPr>
        <w:t xml:space="preserve">. Na aukci se dražily obrázky od klienta Radka </w:t>
      </w:r>
      <w:proofErr w:type="spellStart"/>
      <w:r w:rsidRPr="00425D42">
        <w:rPr>
          <w:rFonts w:ascii="Arial" w:eastAsia="Times New Roman" w:hAnsi="Arial" w:cs="Arial"/>
          <w:color w:val="212121"/>
          <w:sz w:val="24"/>
          <w:szCs w:val="24"/>
          <w:lang w:eastAsia="cs-CZ"/>
        </w:rPr>
        <w:t>Deáka</w:t>
      </w:r>
      <w:proofErr w:type="spellEnd"/>
      <w:r w:rsidRPr="00425D42">
        <w:rPr>
          <w:rFonts w:ascii="Arial" w:eastAsia="Times New Roman" w:hAnsi="Arial" w:cs="Arial"/>
          <w:color w:val="212121"/>
          <w:sz w:val="24"/>
          <w:szCs w:val="24"/>
          <w:lang w:eastAsia="cs-CZ"/>
        </w:rPr>
        <w:t xml:space="preserve"> a vydražilo se jich za </w:t>
      </w:r>
      <w:proofErr w:type="gramStart"/>
      <w:r w:rsidRPr="00425D42">
        <w:rPr>
          <w:rFonts w:ascii="Arial" w:eastAsia="Times New Roman" w:hAnsi="Arial" w:cs="Arial"/>
          <w:color w:val="212121"/>
          <w:sz w:val="24"/>
          <w:szCs w:val="24"/>
          <w:lang w:eastAsia="cs-CZ"/>
        </w:rPr>
        <w:t>4.500,-</w:t>
      </w:r>
      <w:proofErr w:type="gramEnd"/>
      <w:r w:rsidRPr="00425D42">
        <w:rPr>
          <w:rFonts w:ascii="Arial" w:eastAsia="Times New Roman" w:hAnsi="Arial" w:cs="Arial"/>
          <w:color w:val="212121"/>
          <w:sz w:val="24"/>
          <w:szCs w:val="24"/>
          <w:lang w:eastAsia="cs-CZ"/>
        </w:rPr>
        <w:t>Kč. Tyto vydražené peníze se použijí na nákup barev a pomůcek v programu malování, kreslení a ručních prací.</w:t>
      </w:r>
      <w:r w:rsidRPr="00425D42">
        <w:rPr>
          <w:rFonts w:ascii="Arial" w:eastAsia="Times New Roman" w:hAnsi="Arial" w:cs="Arial"/>
          <w:color w:val="212121"/>
          <w:sz w:val="24"/>
          <w:szCs w:val="24"/>
          <w:lang w:eastAsia="cs-CZ"/>
        </w:rPr>
        <w:br/>
        <w:t>      Novými pracovníky v Teplicích jsou Bc. Lenka Kocourková, pracující na poloviční úvazek a vede program Povídání u čaje a kávy, přičemž spolupracuje s Bc. Janem Jarošem, který je zaměstnán na plný úvazek. Všechny programy, které začínaly v 15.00 hodin, se posunuly o hodinu dřív.</w:t>
      </w:r>
      <w:r w:rsidRPr="00425D42">
        <w:rPr>
          <w:rFonts w:ascii="Arial" w:eastAsia="Times New Roman" w:hAnsi="Arial" w:cs="Arial"/>
          <w:color w:val="212121"/>
          <w:sz w:val="24"/>
          <w:szCs w:val="24"/>
          <w:lang w:eastAsia="cs-CZ"/>
        </w:rPr>
        <w:br/>
        <w:t xml:space="preserve">      Obě skupiny, čajíčkáři a </w:t>
      </w:r>
      <w:proofErr w:type="spellStart"/>
      <w:r w:rsidRPr="00425D42">
        <w:rPr>
          <w:rFonts w:ascii="Arial" w:eastAsia="Times New Roman" w:hAnsi="Arial" w:cs="Arial"/>
          <w:color w:val="212121"/>
          <w:sz w:val="24"/>
          <w:szCs w:val="24"/>
          <w:lang w:eastAsia="cs-CZ"/>
        </w:rPr>
        <w:t>kafíčkáři</w:t>
      </w:r>
      <w:proofErr w:type="spellEnd"/>
      <w:r w:rsidRPr="00425D42">
        <w:rPr>
          <w:rFonts w:ascii="Arial" w:eastAsia="Times New Roman" w:hAnsi="Arial" w:cs="Arial"/>
          <w:color w:val="212121"/>
          <w:sz w:val="24"/>
          <w:szCs w:val="24"/>
          <w:lang w:eastAsia="cs-CZ"/>
        </w:rPr>
        <w:t xml:space="preserve">, složené ze zájemců o práci v kavárně Bárka, prodělali školení, které vedli Mgr. I. Vlčková a Mgr. I. </w:t>
      </w:r>
      <w:proofErr w:type="spellStart"/>
      <w:r w:rsidRPr="00425D42">
        <w:rPr>
          <w:rFonts w:ascii="Arial" w:eastAsia="Times New Roman" w:hAnsi="Arial" w:cs="Arial"/>
          <w:color w:val="212121"/>
          <w:sz w:val="24"/>
          <w:szCs w:val="24"/>
          <w:lang w:eastAsia="cs-CZ"/>
        </w:rPr>
        <w:t>Fujanová</w:t>
      </w:r>
      <w:proofErr w:type="spellEnd"/>
      <w:r w:rsidRPr="00425D42">
        <w:rPr>
          <w:rFonts w:ascii="Arial" w:eastAsia="Times New Roman" w:hAnsi="Arial" w:cs="Arial"/>
          <w:color w:val="212121"/>
          <w:sz w:val="24"/>
          <w:szCs w:val="24"/>
          <w:lang w:eastAsia="cs-CZ"/>
        </w:rPr>
        <w:t>. Na počátku kursu mělo zájem o kavárnu 27 klientů. V současné době dochází na pracovní setkání cca 13 klientů, z toho tři se přidali během kursu. Od února do května probíhá praxe v kavárně Bárka v Ústí nad Labem a od června už v nových prostorách kavárny Bárka Teplice.</w:t>
      </w:r>
      <w:r w:rsidRPr="00425D42">
        <w:rPr>
          <w:rFonts w:ascii="Arial" w:eastAsia="Times New Roman" w:hAnsi="Arial" w:cs="Arial"/>
          <w:color w:val="212121"/>
          <w:sz w:val="24"/>
          <w:szCs w:val="24"/>
          <w:lang w:eastAsia="cs-CZ"/>
        </w:rPr>
        <w:br/>
        <w:t>      Všem přeji hodně zdraví a pracovních úspěchů v tomto roce.</w:t>
      </w:r>
    </w:p>
    <w:p w14:paraId="76EF0A7F" w14:textId="77777777" w:rsidR="00425D42" w:rsidRPr="00425D42" w:rsidRDefault="00425D42" w:rsidP="00425D42">
      <w:pPr>
        <w:spacing w:after="0" w:line="240" w:lineRule="auto"/>
        <w:rPr>
          <w:rFonts w:ascii="Arial" w:eastAsia="Times New Roman" w:hAnsi="Arial" w:cs="Arial"/>
          <w:color w:val="212121"/>
          <w:sz w:val="24"/>
          <w:szCs w:val="24"/>
          <w:lang w:eastAsia="cs-CZ"/>
        </w:rPr>
      </w:pPr>
    </w:p>
    <w:p w14:paraId="4B7290A3" w14:textId="77777777" w:rsidR="00425D42" w:rsidRPr="00425D42" w:rsidRDefault="00425D42" w:rsidP="00425D42">
      <w:pPr>
        <w:spacing w:after="0" w:line="240" w:lineRule="auto"/>
        <w:rPr>
          <w:rFonts w:ascii="Arial" w:eastAsia="Times New Roman" w:hAnsi="Arial" w:cs="Arial"/>
          <w:color w:val="840052"/>
          <w:sz w:val="24"/>
          <w:szCs w:val="24"/>
          <w:lang w:eastAsia="cs-CZ"/>
        </w:rPr>
      </w:pPr>
      <w:r w:rsidRPr="00425D42">
        <w:rPr>
          <w:rFonts w:ascii="Arial" w:eastAsia="Times New Roman" w:hAnsi="Arial" w:cs="Arial"/>
          <w:color w:val="840052"/>
          <w:sz w:val="24"/>
          <w:szCs w:val="24"/>
          <w:lang w:eastAsia="cs-CZ"/>
        </w:rPr>
        <w:t>Martin Šebek</w:t>
      </w:r>
      <w:r w:rsidRPr="00425D42">
        <w:rPr>
          <w:rFonts w:ascii="Arial" w:eastAsia="Times New Roman" w:hAnsi="Arial" w:cs="Arial"/>
          <w:color w:val="840052"/>
          <w:sz w:val="24"/>
          <w:szCs w:val="24"/>
          <w:lang w:eastAsia="cs-CZ"/>
        </w:rPr>
        <w:br/>
      </w:r>
      <w:r w:rsidRPr="00425D42">
        <w:rPr>
          <w:rFonts w:ascii="Times New Roman" w:eastAsia="Times New Roman" w:hAnsi="Times New Roman" w:cs="Times New Roman"/>
          <w:color w:val="000000"/>
          <w:sz w:val="24"/>
          <w:szCs w:val="24"/>
          <w:lang w:eastAsia="cs-CZ"/>
        </w:rPr>
        <w:t> </w:t>
      </w:r>
      <w:r w:rsidRPr="00425D42">
        <w:rPr>
          <w:rFonts w:ascii="Arial" w:eastAsia="Times New Roman" w:hAnsi="Arial" w:cs="Arial"/>
          <w:color w:val="840052"/>
          <w:sz w:val="24"/>
          <w:szCs w:val="24"/>
          <w:lang w:eastAsia="cs-CZ"/>
        </w:rPr>
        <w:t>Jarní očisty a půsty</w:t>
      </w:r>
    </w:p>
    <w:p w14:paraId="0523A9A4" w14:textId="77777777" w:rsidR="00425D42" w:rsidRPr="00425D42" w:rsidRDefault="00425D42" w:rsidP="00425D42">
      <w:pPr>
        <w:spacing w:after="0" w:line="240" w:lineRule="auto"/>
        <w:rPr>
          <w:rFonts w:ascii="Arial" w:eastAsia="Times New Roman" w:hAnsi="Arial" w:cs="Arial"/>
          <w:color w:val="212121"/>
          <w:sz w:val="24"/>
          <w:szCs w:val="24"/>
          <w:lang w:eastAsia="cs-CZ"/>
        </w:rPr>
      </w:pPr>
      <w:r w:rsidRPr="00425D42">
        <w:rPr>
          <w:rFonts w:ascii="Arial" w:eastAsia="Times New Roman" w:hAnsi="Arial" w:cs="Arial"/>
          <w:color w:val="840052"/>
          <w:sz w:val="24"/>
          <w:szCs w:val="24"/>
          <w:lang w:eastAsia="cs-CZ"/>
        </w:rPr>
        <w:br/>
      </w:r>
      <w:r w:rsidRPr="00425D42">
        <w:rPr>
          <w:rFonts w:ascii="Arial" w:eastAsia="Times New Roman" w:hAnsi="Arial" w:cs="Arial"/>
          <w:color w:val="212121"/>
          <w:sz w:val="24"/>
          <w:szCs w:val="24"/>
          <w:lang w:eastAsia="cs-CZ"/>
        </w:rPr>
        <w:t xml:space="preserve">      Probíhá jaro, náš organismus se pomalu aktivuje a hlásí se takzvaně o jarní úklid. Přirozeně máme potřebu pročistit vše, co se nahromadilo během pasivnějšího období, během zimy. Také náš organismus chce odstranit vše, co je zbytečné, zatěžující, co by dále snižovalo jeho výkonnost a zbytečně ho blokovalo. Přirozeně na jaře se zvyšuje očistná aktivita organismu a tělo se čistí. Proto bylo na jaře (40 dnů před Velikonocemi) takzvané postní období. Aby mohlo přijít nové, je třeba </w:t>
      </w:r>
      <w:r w:rsidRPr="00425D42">
        <w:rPr>
          <w:rFonts w:ascii="Arial" w:eastAsia="Times New Roman" w:hAnsi="Arial" w:cs="Arial"/>
          <w:color w:val="212121"/>
          <w:sz w:val="24"/>
          <w:szCs w:val="24"/>
          <w:lang w:eastAsia="cs-CZ"/>
        </w:rPr>
        <w:lastRenderedPageBreak/>
        <w:t>odstranit staré, stagnující a vytvořit prostor.</w:t>
      </w:r>
      <w:r w:rsidRPr="00425D42">
        <w:rPr>
          <w:rFonts w:ascii="Arial" w:eastAsia="Times New Roman" w:hAnsi="Arial" w:cs="Arial"/>
          <w:color w:val="212121"/>
          <w:sz w:val="24"/>
          <w:szCs w:val="24"/>
          <w:lang w:eastAsia="cs-CZ"/>
        </w:rPr>
        <w:br/>
        <w:t xml:space="preserve">      Ve všech kulturách bylo pamatováno na období očisty, ve kterém tělo nezatěžujeme </w:t>
      </w:r>
      <w:proofErr w:type="gramStart"/>
      <w:r w:rsidRPr="00425D42">
        <w:rPr>
          <w:rFonts w:ascii="Arial" w:eastAsia="Times New Roman" w:hAnsi="Arial" w:cs="Arial"/>
          <w:color w:val="212121"/>
          <w:sz w:val="24"/>
          <w:szCs w:val="24"/>
          <w:lang w:eastAsia="cs-CZ"/>
        </w:rPr>
        <w:t>přebytky</w:t>
      </w:r>
      <w:proofErr w:type="gramEnd"/>
      <w:r w:rsidRPr="00425D42">
        <w:rPr>
          <w:rFonts w:ascii="Arial" w:eastAsia="Times New Roman" w:hAnsi="Arial" w:cs="Arial"/>
          <w:color w:val="212121"/>
          <w:sz w:val="24"/>
          <w:szCs w:val="24"/>
          <w:lang w:eastAsia="cs-CZ"/>
        </w:rPr>
        <w:t xml:space="preserve"> a naopak mu dáme prostor, pro zbavení se již kumulovaného tuku či škodlivin. Pokud má tělo možnost pravidelné očisty, zlepšují se jeho funkce. Orgány se pročistí a regenerují, aby mohly lépe pracovat. Zlepšuje se flexibilita a reakce organismu. Jsme více </w:t>
      </w:r>
      <w:proofErr w:type="gramStart"/>
      <w:r w:rsidRPr="00425D42">
        <w:rPr>
          <w:rFonts w:ascii="Arial" w:eastAsia="Times New Roman" w:hAnsi="Arial" w:cs="Arial"/>
          <w:color w:val="212121"/>
          <w:sz w:val="24"/>
          <w:szCs w:val="24"/>
          <w:lang w:eastAsia="cs-CZ"/>
        </w:rPr>
        <w:t>vitální</w:t>
      </w:r>
      <w:proofErr w:type="gramEnd"/>
      <w:r w:rsidRPr="00425D42">
        <w:rPr>
          <w:rFonts w:ascii="Arial" w:eastAsia="Times New Roman" w:hAnsi="Arial" w:cs="Arial"/>
          <w:color w:val="212121"/>
          <w:sz w:val="24"/>
          <w:szCs w:val="24"/>
          <w:lang w:eastAsia="cs-CZ"/>
        </w:rPr>
        <w:t xml:space="preserve"> a i po jednoduchém pročištění se může významně ulevit imunitnímu systému. Přichází nové nápady a ideje. Dále se uvolňuje svalové napětí a zvyšuje se hybnost kloubů.</w:t>
      </w:r>
      <w:r w:rsidRPr="00425D42">
        <w:rPr>
          <w:rFonts w:ascii="Arial" w:eastAsia="Times New Roman" w:hAnsi="Arial" w:cs="Arial"/>
          <w:color w:val="212121"/>
          <w:sz w:val="24"/>
          <w:szCs w:val="24"/>
          <w:lang w:eastAsia="cs-CZ"/>
        </w:rPr>
        <w:br/>
        <w:t>      Pokud má očista být smysluplným a efektivním procesem, je třeba věnovat jí patřičnou pozornost tím, že si uspořádáme po dobu očistného procesu život natolik, abychom vlastní smysl očisty nepopírali chováním a zlozvyky jdoucími proti očištění.</w:t>
      </w:r>
      <w:r w:rsidRPr="00425D42">
        <w:rPr>
          <w:rFonts w:ascii="Arial" w:eastAsia="Times New Roman" w:hAnsi="Arial" w:cs="Arial"/>
          <w:color w:val="212121"/>
          <w:sz w:val="24"/>
          <w:szCs w:val="24"/>
          <w:lang w:eastAsia="cs-CZ"/>
        </w:rPr>
        <w:br/>
        <w:t xml:space="preserve">      Dnes obecně máme stravu bohatou. Pravidelně konzumujeme uzeniny, tučné a smažené pokrmy i sladkosti. Také většinou přijímáme více </w:t>
      </w:r>
      <w:proofErr w:type="gramStart"/>
      <w:r w:rsidRPr="00425D42">
        <w:rPr>
          <w:rFonts w:ascii="Arial" w:eastAsia="Times New Roman" w:hAnsi="Arial" w:cs="Arial"/>
          <w:color w:val="212121"/>
          <w:sz w:val="24"/>
          <w:szCs w:val="24"/>
          <w:lang w:eastAsia="cs-CZ"/>
        </w:rPr>
        <w:t>potravy</w:t>
      </w:r>
      <w:proofErr w:type="gramEnd"/>
      <w:r w:rsidRPr="00425D42">
        <w:rPr>
          <w:rFonts w:ascii="Arial" w:eastAsia="Times New Roman" w:hAnsi="Arial" w:cs="Arial"/>
          <w:color w:val="212121"/>
          <w:sz w:val="24"/>
          <w:szCs w:val="24"/>
          <w:lang w:eastAsia="cs-CZ"/>
        </w:rPr>
        <w:t xml:space="preserve"> než potřebujeme. Přebytky jsou pak v našem těle skladovány spolu se škodlivými látkami, které se vyskytují ve stravě nebo v životním prostředí. V neuklizeném těle jsou pak podobné podmínky pro množení mikroorganismů. Zhoršuje se imunita, mohou vzniknout další problémy. Jarní očista je tedy </w:t>
      </w:r>
      <w:proofErr w:type="gramStart"/>
      <w:r w:rsidRPr="00425D42">
        <w:rPr>
          <w:rFonts w:ascii="Arial" w:eastAsia="Times New Roman" w:hAnsi="Arial" w:cs="Arial"/>
          <w:color w:val="212121"/>
          <w:sz w:val="24"/>
          <w:szCs w:val="24"/>
          <w:lang w:eastAsia="cs-CZ"/>
        </w:rPr>
        <w:t>preventivním</w:t>
      </w:r>
      <w:proofErr w:type="gramEnd"/>
      <w:r w:rsidRPr="00425D42">
        <w:rPr>
          <w:rFonts w:ascii="Arial" w:eastAsia="Times New Roman" w:hAnsi="Arial" w:cs="Arial"/>
          <w:color w:val="212121"/>
          <w:sz w:val="24"/>
          <w:szCs w:val="24"/>
          <w:lang w:eastAsia="cs-CZ"/>
        </w:rPr>
        <w:t xml:space="preserve"> a přitom velmi účinným opatřením. Jeho potřebu připomíná fakt, že dříve lidé konzumovali maso cirka jednou až dvakrát v týdnu, jejich strava byla mnohem skromnější a přesto drželi tzv. čtyřiceti denní masopust.</w:t>
      </w:r>
      <w:r w:rsidRPr="00425D42">
        <w:rPr>
          <w:rFonts w:ascii="Arial" w:eastAsia="Times New Roman" w:hAnsi="Arial" w:cs="Arial"/>
          <w:color w:val="212121"/>
          <w:sz w:val="24"/>
          <w:szCs w:val="24"/>
          <w:lang w:eastAsia="cs-CZ"/>
        </w:rPr>
        <w:br/>
        <w:t xml:space="preserve">      Jak na očistu? Důležitá je motivace a z ní odvozená vnitřní připravenost. Očistná strava by měla být </w:t>
      </w:r>
      <w:proofErr w:type="gramStart"/>
      <w:r w:rsidRPr="00425D42">
        <w:rPr>
          <w:rFonts w:ascii="Arial" w:eastAsia="Times New Roman" w:hAnsi="Arial" w:cs="Arial"/>
          <w:color w:val="212121"/>
          <w:sz w:val="24"/>
          <w:szCs w:val="24"/>
          <w:lang w:eastAsia="cs-CZ"/>
        </w:rPr>
        <w:t>jednodušší</w:t>
      </w:r>
      <w:proofErr w:type="gramEnd"/>
      <w:r w:rsidRPr="00425D42">
        <w:rPr>
          <w:rFonts w:ascii="Arial" w:eastAsia="Times New Roman" w:hAnsi="Arial" w:cs="Arial"/>
          <w:color w:val="212121"/>
          <w:sz w:val="24"/>
          <w:szCs w:val="24"/>
          <w:lang w:eastAsia="cs-CZ"/>
        </w:rPr>
        <w:t xml:space="preserve"> a ne tolik bohatá. První fází by měli projít doslova všichni. </w:t>
      </w:r>
      <w:proofErr w:type="spellStart"/>
      <w:r w:rsidRPr="00425D42">
        <w:rPr>
          <w:rFonts w:ascii="Arial" w:eastAsia="Times New Roman" w:hAnsi="Arial" w:cs="Arial"/>
          <w:color w:val="212121"/>
          <w:sz w:val="24"/>
          <w:szCs w:val="24"/>
          <w:lang w:eastAsia="cs-CZ"/>
        </w:rPr>
        <w:t>Každýby</w:t>
      </w:r>
      <w:proofErr w:type="spellEnd"/>
      <w:r w:rsidRPr="00425D42">
        <w:rPr>
          <w:rFonts w:ascii="Arial" w:eastAsia="Times New Roman" w:hAnsi="Arial" w:cs="Arial"/>
          <w:color w:val="212121"/>
          <w:sz w:val="24"/>
          <w:szCs w:val="24"/>
          <w:lang w:eastAsia="cs-CZ"/>
        </w:rPr>
        <w:t xml:space="preserve"> měl omezit nebo úplně vyloučit uzeniny, sladké nápoje, nadbytek soli a sladkostí, smažené a tučné pokrmy.</w:t>
      </w:r>
      <w:r w:rsidRPr="00425D42">
        <w:rPr>
          <w:rFonts w:ascii="Arial" w:eastAsia="Times New Roman" w:hAnsi="Arial" w:cs="Arial"/>
          <w:color w:val="212121"/>
          <w:sz w:val="24"/>
          <w:szCs w:val="24"/>
          <w:lang w:eastAsia="cs-CZ"/>
        </w:rPr>
        <w:br/>
        <w:t>      Zařadit bychom měli tepelně upravenou zeleninu, zejména zeleninu zelenou (brokolice, pórek, kyselé zelí, ne sterilizované). Součástí jídelníčku by měla být celozrnná, dobře uvařená rýže a kvalitní zeleninové polévky. Místo nadbytku živočišných potravin, zařazujeme více luštěnin (čočka, fazole, hrách a například cizrna). Luštěniny jíme častěji, ale v menších porcích. Například formou luštěninových polévek, jako přídavek do těstovinových salátů nebo luštěniny doplňujeme dušenou zeleninou (mrkev, celer, pastinák, petržel</w:t>
      </w:r>
      <w:proofErr w:type="gramStart"/>
      <w:r w:rsidRPr="00425D42">
        <w:rPr>
          <w:rFonts w:ascii="Arial" w:eastAsia="Times New Roman" w:hAnsi="Arial" w:cs="Arial"/>
          <w:color w:val="212121"/>
          <w:sz w:val="24"/>
          <w:szCs w:val="24"/>
          <w:lang w:eastAsia="cs-CZ"/>
        </w:rPr>
        <w:t>).Vhodná</w:t>
      </w:r>
      <w:proofErr w:type="gramEnd"/>
      <w:r w:rsidRPr="00425D42">
        <w:rPr>
          <w:rFonts w:ascii="Arial" w:eastAsia="Times New Roman" w:hAnsi="Arial" w:cs="Arial"/>
          <w:color w:val="212121"/>
          <w:sz w:val="24"/>
          <w:szCs w:val="24"/>
          <w:lang w:eastAsia="cs-CZ"/>
        </w:rPr>
        <w:t xml:space="preserve"> je kombinace luštěnin a naklíčených obilovin (pšenice, žito, ječmen), která zaručí komplexní bílkovinu. Již tím svému organizmu hodně ulevíme. S blížícím se jarem zařazujeme také zelené natě (pažitka), či trochu naklíčené potraviny, a to denně.</w:t>
      </w:r>
      <w:r w:rsidRPr="00425D42">
        <w:rPr>
          <w:rFonts w:ascii="Arial" w:eastAsia="Times New Roman" w:hAnsi="Arial" w:cs="Arial"/>
          <w:color w:val="212121"/>
          <w:sz w:val="24"/>
          <w:szCs w:val="24"/>
          <w:lang w:eastAsia="cs-CZ"/>
        </w:rPr>
        <w:br/>
        <w:t>      Takovýto očistný program můžeme dodržovat pár dní, týden nebo i déle. Další možností je během jara zařadit pravidelně například jedenkrát týdně očistný den, kdy konzumujeme jen dobře uvařenou rýži nebo zeleninu. Na tyto dny nedoporučujeme konzumovat pouze ovoce. Pokud má někdo tendence k půstům, pak je nejlépe konzultovat toto s vaším nutričním poradcem.</w:t>
      </w:r>
      <w:r w:rsidRPr="00425D42">
        <w:rPr>
          <w:rFonts w:ascii="Arial" w:eastAsia="Times New Roman" w:hAnsi="Arial" w:cs="Arial"/>
          <w:color w:val="212121"/>
          <w:sz w:val="24"/>
          <w:szCs w:val="24"/>
          <w:lang w:eastAsia="cs-CZ"/>
        </w:rPr>
        <w:br/>
        <w:t>      V době očisty odpočíváme, nepřepínáme se, tělo potřebuje energii, pro vnitřní pochody. Nejíme pozdě večer (do 19 hodin) a dodržujeme pitný režim. Vhodná je kvalitní pitná voda.</w:t>
      </w:r>
      <w:r w:rsidRPr="00425D42">
        <w:rPr>
          <w:rFonts w:ascii="Arial" w:eastAsia="Times New Roman" w:hAnsi="Arial" w:cs="Arial"/>
          <w:color w:val="212121"/>
          <w:sz w:val="24"/>
          <w:szCs w:val="24"/>
          <w:lang w:eastAsia="cs-CZ"/>
        </w:rPr>
        <w:br/>
        <w:t>      Návrat k naší normální stravě nesmí být moc rychlý. Mohli bychom si ublížit. Tedy žádné energetické bomby ani přejídání.</w:t>
      </w:r>
    </w:p>
    <w:p w14:paraId="442FA5AF" w14:textId="77777777" w:rsidR="00425D42" w:rsidRPr="00425D42" w:rsidRDefault="00425D42">
      <w:pPr>
        <w:rPr>
          <w:sz w:val="24"/>
          <w:szCs w:val="24"/>
        </w:rPr>
      </w:pPr>
    </w:p>
    <w:p w14:paraId="72F411BF" w14:textId="77777777" w:rsidR="00425D42" w:rsidRPr="00425D42" w:rsidRDefault="00425D42" w:rsidP="00425D42">
      <w:pPr>
        <w:spacing w:after="0" w:line="240" w:lineRule="auto"/>
        <w:rPr>
          <w:rFonts w:ascii="Arial" w:eastAsia="Times New Roman" w:hAnsi="Arial" w:cs="Arial"/>
          <w:color w:val="212121"/>
          <w:sz w:val="24"/>
          <w:szCs w:val="24"/>
          <w:lang w:eastAsia="cs-CZ"/>
        </w:rPr>
      </w:pPr>
      <w:r w:rsidRPr="00425D42">
        <w:rPr>
          <w:rFonts w:ascii="Arial" w:eastAsia="Times New Roman" w:hAnsi="Arial" w:cs="Arial"/>
          <w:color w:val="840052"/>
          <w:sz w:val="24"/>
          <w:szCs w:val="24"/>
          <w:lang w:eastAsia="cs-CZ"/>
        </w:rPr>
        <w:t xml:space="preserve">Převzato z </w:t>
      </w:r>
      <w:proofErr w:type="gramStart"/>
      <w:r w:rsidRPr="00425D42">
        <w:rPr>
          <w:rFonts w:ascii="Arial" w:eastAsia="Times New Roman" w:hAnsi="Arial" w:cs="Arial"/>
          <w:color w:val="840052"/>
          <w:sz w:val="24"/>
          <w:szCs w:val="24"/>
          <w:lang w:eastAsia="cs-CZ"/>
        </w:rPr>
        <w:t>Internetu</w:t>
      </w:r>
      <w:proofErr w:type="gramEnd"/>
      <w:r w:rsidRPr="00425D42">
        <w:rPr>
          <w:rFonts w:ascii="Arial" w:eastAsia="Times New Roman" w:hAnsi="Arial" w:cs="Arial"/>
          <w:color w:val="840052"/>
          <w:sz w:val="24"/>
          <w:szCs w:val="24"/>
          <w:lang w:eastAsia="cs-CZ"/>
        </w:rPr>
        <w:br/>
        <w:t>O Šípkové Růžence</w:t>
      </w:r>
      <w:r w:rsidRPr="00425D42">
        <w:rPr>
          <w:rFonts w:ascii="Arial" w:eastAsia="Times New Roman" w:hAnsi="Arial" w:cs="Arial"/>
          <w:color w:val="840052"/>
          <w:sz w:val="24"/>
          <w:szCs w:val="24"/>
          <w:lang w:eastAsia="cs-CZ"/>
        </w:rPr>
        <w:br/>
      </w:r>
    </w:p>
    <w:p w14:paraId="1859D12A" w14:textId="77777777" w:rsidR="00425D42" w:rsidRPr="00425D42" w:rsidRDefault="00425D42" w:rsidP="00425D42">
      <w:pPr>
        <w:spacing w:after="0" w:line="240" w:lineRule="auto"/>
        <w:rPr>
          <w:rFonts w:ascii="Arial" w:eastAsia="Times New Roman" w:hAnsi="Arial" w:cs="Arial"/>
          <w:color w:val="212121"/>
          <w:sz w:val="24"/>
          <w:szCs w:val="24"/>
          <w:lang w:eastAsia="cs-CZ"/>
        </w:rPr>
      </w:pPr>
      <w:r w:rsidRPr="00425D42">
        <w:rPr>
          <w:rFonts w:ascii="Arial" w:eastAsia="Times New Roman" w:hAnsi="Arial" w:cs="Arial"/>
          <w:color w:val="212121"/>
          <w:sz w:val="24"/>
          <w:szCs w:val="24"/>
          <w:lang w:eastAsia="cs-CZ"/>
        </w:rPr>
        <w:t xml:space="preserve">      Milé děti, žil jeden král a královna a ti neměli žádné děti. Jednou musel král odjet služebně na dva roky do ciziny na stáž, učit se tam vládnout. Tuším, že to bylo na </w:t>
      </w:r>
      <w:r w:rsidRPr="00425D42">
        <w:rPr>
          <w:rFonts w:ascii="Arial" w:eastAsia="Times New Roman" w:hAnsi="Arial" w:cs="Arial"/>
          <w:color w:val="212121"/>
          <w:sz w:val="24"/>
          <w:szCs w:val="24"/>
          <w:lang w:eastAsia="cs-CZ"/>
        </w:rPr>
        <w:lastRenderedPageBreak/>
        <w:t>Kubu. Když se vrátil, zjistil, že se mu právě narodila roztomilá dceruška a ani se tomu nedivil. Vzal si provaz a šel se do lesa oběsit. Stoupnul si na špalek, dal si oprátku kolem krku a v tom šla kolem hodná babička a povídá: „</w:t>
      </w:r>
      <w:proofErr w:type="gramStart"/>
      <w:r w:rsidRPr="00425D42">
        <w:rPr>
          <w:rFonts w:ascii="Arial" w:eastAsia="Times New Roman" w:hAnsi="Arial" w:cs="Arial"/>
          <w:color w:val="212121"/>
          <w:sz w:val="24"/>
          <w:szCs w:val="24"/>
          <w:lang w:eastAsia="cs-CZ"/>
        </w:rPr>
        <w:t>No</w:t>
      </w:r>
      <w:proofErr w:type="gramEnd"/>
      <w:r w:rsidRPr="00425D42">
        <w:rPr>
          <w:rFonts w:ascii="Arial" w:eastAsia="Times New Roman" w:hAnsi="Arial" w:cs="Arial"/>
          <w:color w:val="212121"/>
          <w:sz w:val="24"/>
          <w:szCs w:val="24"/>
          <w:lang w:eastAsia="cs-CZ"/>
        </w:rPr>
        <w:t xml:space="preserve"> co blázníš, vždyť to dítě za to nemůže.“ </w:t>
      </w:r>
      <w:proofErr w:type="gramStart"/>
      <w:r w:rsidRPr="00425D42">
        <w:rPr>
          <w:rFonts w:ascii="Arial" w:eastAsia="Times New Roman" w:hAnsi="Arial" w:cs="Arial"/>
          <w:color w:val="212121"/>
          <w:sz w:val="24"/>
          <w:szCs w:val="24"/>
          <w:lang w:eastAsia="cs-CZ"/>
        </w:rPr>
        <w:t>„ Máš</w:t>
      </w:r>
      <w:proofErr w:type="gramEnd"/>
      <w:r w:rsidRPr="00425D42">
        <w:rPr>
          <w:rFonts w:ascii="Arial" w:eastAsia="Times New Roman" w:hAnsi="Arial" w:cs="Arial"/>
          <w:color w:val="212121"/>
          <w:sz w:val="24"/>
          <w:szCs w:val="24"/>
          <w:lang w:eastAsia="cs-CZ"/>
        </w:rPr>
        <w:t xml:space="preserve"> pravdu babičko,“ řekl král. A jak chtěl král slézt ze špalku, smekla se mu noha a houpal se. Babička, protože byla hodná, se mu pověsila za nohy, aby zkrátila jeho utrpení. Pak to šla babka vykecat na zámek, kde místo odměny jí vyhnali a o padesát korun snížili důchod (tomu se říká valorizace).</w:t>
      </w:r>
      <w:r w:rsidRPr="00425D42">
        <w:rPr>
          <w:rFonts w:ascii="Arial" w:eastAsia="Times New Roman" w:hAnsi="Arial" w:cs="Arial"/>
          <w:color w:val="212121"/>
          <w:sz w:val="24"/>
          <w:szCs w:val="24"/>
          <w:lang w:eastAsia="cs-CZ"/>
        </w:rPr>
        <w:br/>
        <w:t xml:space="preserve">      Tak je tedy bába proklela: „Počkejte, až bude Růžence 16 let, tak něco zažijete“. A taky, že jo. Růženka bylo jméno dítěte, příjmení neměla proto, že ani královna matka nemohla s určitostí určit otce a zlomyslní dvořané, kvůli tomu říkali Růžence – </w:t>
      </w:r>
      <w:proofErr w:type="spellStart"/>
      <w:r w:rsidRPr="00425D42">
        <w:rPr>
          <w:rFonts w:ascii="Arial" w:eastAsia="Times New Roman" w:hAnsi="Arial" w:cs="Arial"/>
          <w:color w:val="212121"/>
          <w:sz w:val="24"/>
          <w:szCs w:val="24"/>
          <w:lang w:eastAsia="cs-CZ"/>
        </w:rPr>
        <w:t>mejdanová</w:t>
      </w:r>
      <w:proofErr w:type="spellEnd"/>
      <w:r w:rsidRPr="00425D42">
        <w:rPr>
          <w:rFonts w:ascii="Arial" w:eastAsia="Times New Roman" w:hAnsi="Arial" w:cs="Arial"/>
          <w:color w:val="212121"/>
          <w:sz w:val="24"/>
          <w:szCs w:val="24"/>
          <w:lang w:eastAsia="cs-CZ"/>
        </w:rPr>
        <w:t xml:space="preserve"> směska.</w:t>
      </w:r>
      <w:r w:rsidRPr="00425D42">
        <w:rPr>
          <w:rFonts w:ascii="Arial" w:eastAsia="Times New Roman" w:hAnsi="Arial" w:cs="Arial"/>
          <w:color w:val="212121"/>
          <w:sz w:val="24"/>
          <w:szCs w:val="24"/>
          <w:lang w:eastAsia="cs-CZ"/>
        </w:rPr>
        <w:br/>
        <w:t xml:space="preserve">      Růženka, budeme jí říkat Směsková, byla čiperné děvče. A tak se nemůžeme divit, že jí maminka dala ve 14 letech na převýchovu do Kostomlat. Co Růža ještě neuměla, tak se tady doučila. V </w:t>
      </w:r>
      <w:proofErr w:type="gramStart"/>
      <w:r w:rsidRPr="00425D42">
        <w:rPr>
          <w:rFonts w:ascii="Arial" w:eastAsia="Times New Roman" w:hAnsi="Arial" w:cs="Arial"/>
          <w:color w:val="212121"/>
          <w:sz w:val="24"/>
          <w:szCs w:val="24"/>
          <w:lang w:eastAsia="cs-CZ"/>
        </w:rPr>
        <w:t>16-ti</w:t>
      </w:r>
      <w:proofErr w:type="gramEnd"/>
      <w:r w:rsidRPr="00425D42">
        <w:rPr>
          <w:rFonts w:ascii="Arial" w:eastAsia="Times New Roman" w:hAnsi="Arial" w:cs="Arial"/>
          <w:color w:val="212121"/>
          <w:sz w:val="24"/>
          <w:szCs w:val="24"/>
          <w:lang w:eastAsia="cs-CZ"/>
        </w:rPr>
        <w:t xml:space="preserve"> letech Růženka utekla z ústavu a rovnou, což je náhoda, do hotelu Pup v Karlových Varech. Zrovna tam byl čirou náhodou jeden princ z Rakouska se svým koněm, který se jmenoval Porsche. Princ koupil Růžence držkovou polévku a dvě housky, a ta se do něj úplně zblbla. V noci se pak prokletí babičky splnilo. Růženka sekla princi zlaté hodinky a prkenici. Odjela potom do Prahy a po pěkném flámu před lampárnou, kde jí probudil překrásný příslušník policie, který jí políbil pendrekem. A tak jestli jí ještě nepustili, sedí dodnes.</w:t>
      </w:r>
    </w:p>
    <w:p w14:paraId="48B9E6A3" w14:textId="77777777" w:rsidR="00425D42" w:rsidRPr="00425D42" w:rsidRDefault="00425D42" w:rsidP="00425D42">
      <w:pPr>
        <w:spacing w:after="0" w:line="240" w:lineRule="auto"/>
        <w:rPr>
          <w:rFonts w:ascii="Arial" w:eastAsia="Times New Roman" w:hAnsi="Arial" w:cs="Arial"/>
          <w:color w:val="212121"/>
          <w:sz w:val="24"/>
          <w:szCs w:val="24"/>
          <w:lang w:eastAsia="cs-CZ"/>
        </w:rPr>
      </w:pPr>
      <w:r w:rsidRPr="00425D42">
        <w:rPr>
          <w:rFonts w:ascii="Arial" w:eastAsia="Times New Roman" w:hAnsi="Arial" w:cs="Arial"/>
          <w:color w:val="840052"/>
          <w:sz w:val="24"/>
          <w:szCs w:val="24"/>
          <w:lang w:eastAsia="cs-CZ"/>
        </w:rPr>
        <w:t xml:space="preserve">Robert </w:t>
      </w:r>
      <w:proofErr w:type="spellStart"/>
      <w:r w:rsidRPr="00425D42">
        <w:rPr>
          <w:rFonts w:ascii="Arial" w:eastAsia="Times New Roman" w:hAnsi="Arial" w:cs="Arial"/>
          <w:color w:val="840052"/>
          <w:sz w:val="24"/>
          <w:szCs w:val="24"/>
          <w:lang w:eastAsia="cs-CZ"/>
        </w:rPr>
        <w:t>Líkař</w:t>
      </w:r>
      <w:proofErr w:type="spellEnd"/>
      <w:r w:rsidRPr="00425D42">
        <w:rPr>
          <w:rFonts w:ascii="Arial" w:eastAsia="Times New Roman" w:hAnsi="Arial" w:cs="Arial"/>
          <w:color w:val="840052"/>
          <w:sz w:val="24"/>
          <w:szCs w:val="24"/>
          <w:lang w:eastAsia="cs-CZ"/>
        </w:rPr>
        <w:br/>
        <w:t>Výlet k dědečkovi</w:t>
      </w:r>
      <w:r w:rsidRPr="00425D42">
        <w:rPr>
          <w:rFonts w:ascii="Arial" w:eastAsia="Times New Roman" w:hAnsi="Arial" w:cs="Arial"/>
          <w:color w:val="840052"/>
          <w:sz w:val="24"/>
          <w:szCs w:val="24"/>
          <w:lang w:eastAsia="cs-CZ"/>
        </w:rPr>
        <w:br/>
      </w:r>
    </w:p>
    <w:p w14:paraId="1ED1E5C4" w14:textId="77777777" w:rsidR="00425D42" w:rsidRPr="00425D42" w:rsidRDefault="00425D42" w:rsidP="00425D42">
      <w:pPr>
        <w:spacing w:after="0" w:line="240" w:lineRule="auto"/>
        <w:rPr>
          <w:rFonts w:ascii="Arial" w:eastAsia="Times New Roman" w:hAnsi="Arial" w:cs="Arial"/>
          <w:color w:val="212121"/>
          <w:sz w:val="24"/>
          <w:szCs w:val="24"/>
          <w:lang w:eastAsia="cs-CZ"/>
        </w:rPr>
      </w:pPr>
      <w:r w:rsidRPr="00425D42">
        <w:rPr>
          <w:rFonts w:ascii="Arial" w:eastAsia="Times New Roman" w:hAnsi="Arial" w:cs="Arial"/>
          <w:color w:val="212121"/>
          <w:sz w:val="24"/>
          <w:szCs w:val="24"/>
          <w:lang w:eastAsia="cs-CZ"/>
        </w:rPr>
        <w:t xml:space="preserve">      Můj děda žije shodou okolností v Dubí u Teplic. Když jsem jel za ním na návštěvu v době největší slávy E 55 přihodila se mi tato podivná věc. Vystoupím z autobusu a vidím na křižovatce ženštinu, která měla na sobě kromě kozaček jen kalhotky. A ani to nevím jistě. Okamžitě se mi zalíbila. Něco se mě na ní zdálo divného. Byla zima a jí ne. Proboha ona je snad ta </w:t>
      </w:r>
      <w:proofErr w:type="spellStart"/>
      <w:r w:rsidRPr="00425D42">
        <w:rPr>
          <w:rFonts w:ascii="Arial" w:eastAsia="Times New Roman" w:hAnsi="Arial" w:cs="Arial"/>
          <w:color w:val="212121"/>
          <w:sz w:val="24"/>
          <w:szCs w:val="24"/>
          <w:lang w:eastAsia="cs-CZ"/>
        </w:rPr>
        <w:t>budhistka</w:t>
      </w:r>
      <w:proofErr w:type="spellEnd"/>
      <w:r w:rsidRPr="00425D42">
        <w:rPr>
          <w:rFonts w:ascii="Arial" w:eastAsia="Times New Roman" w:hAnsi="Arial" w:cs="Arial"/>
          <w:color w:val="212121"/>
          <w:sz w:val="24"/>
          <w:szCs w:val="24"/>
          <w:lang w:eastAsia="cs-CZ"/>
        </w:rPr>
        <w:t xml:space="preserve">, jak jim není ta zima v tamních horách. Přišel jsem k ní a povídám: "Dobrý večer slečno, vy umíte to </w:t>
      </w:r>
      <w:proofErr w:type="spellStart"/>
      <w:r w:rsidRPr="00425D42">
        <w:rPr>
          <w:rFonts w:ascii="Arial" w:eastAsia="Times New Roman" w:hAnsi="Arial" w:cs="Arial"/>
          <w:color w:val="212121"/>
          <w:sz w:val="24"/>
          <w:szCs w:val="24"/>
          <w:lang w:eastAsia="cs-CZ"/>
        </w:rPr>
        <w:t>umo</w:t>
      </w:r>
      <w:proofErr w:type="spellEnd"/>
      <w:r w:rsidRPr="00425D42">
        <w:rPr>
          <w:rFonts w:ascii="Arial" w:eastAsia="Times New Roman" w:hAnsi="Arial" w:cs="Arial"/>
          <w:color w:val="212121"/>
          <w:sz w:val="24"/>
          <w:szCs w:val="24"/>
          <w:lang w:eastAsia="cs-CZ"/>
        </w:rPr>
        <w:t xml:space="preserve">? Nebo co, že Vám není zima." A ona mě povídala: "Každou </w:t>
      </w:r>
      <w:proofErr w:type="spellStart"/>
      <w:r w:rsidRPr="00425D42">
        <w:rPr>
          <w:rFonts w:ascii="Arial" w:eastAsia="Times New Roman" w:hAnsi="Arial" w:cs="Arial"/>
          <w:color w:val="212121"/>
          <w:sz w:val="24"/>
          <w:szCs w:val="24"/>
          <w:lang w:eastAsia="cs-CZ"/>
        </w:rPr>
        <w:t>hodˇku</w:t>
      </w:r>
      <w:proofErr w:type="spellEnd"/>
      <w:r w:rsidRPr="00425D42">
        <w:rPr>
          <w:rFonts w:ascii="Arial" w:eastAsia="Times New Roman" w:hAnsi="Arial" w:cs="Arial"/>
          <w:color w:val="212121"/>
          <w:sz w:val="24"/>
          <w:szCs w:val="24"/>
          <w:lang w:eastAsia="cs-CZ"/>
        </w:rPr>
        <w:t xml:space="preserve"> si dám vodku a taky heroinu trošku". Najednou slyším za sebou kroky. Zezadu jde ke mně </w:t>
      </w:r>
      <w:proofErr w:type="spellStart"/>
      <w:r w:rsidRPr="00425D42">
        <w:rPr>
          <w:rFonts w:ascii="Arial" w:eastAsia="Times New Roman" w:hAnsi="Arial" w:cs="Arial"/>
          <w:color w:val="212121"/>
          <w:sz w:val="24"/>
          <w:szCs w:val="24"/>
          <w:lang w:eastAsia="cs-CZ"/>
        </w:rPr>
        <w:t>ňáke</w:t>
      </w:r>
      <w:proofErr w:type="spellEnd"/>
      <w:r w:rsidRPr="00425D42">
        <w:rPr>
          <w:rFonts w:ascii="Arial" w:eastAsia="Times New Roman" w:hAnsi="Arial" w:cs="Arial"/>
          <w:color w:val="212121"/>
          <w:sz w:val="24"/>
          <w:szCs w:val="24"/>
          <w:lang w:eastAsia="cs-CZ"/>
        </w:rPr>
        <w:t xml:space="preserve"> individuum a má v každé ruce injekce, přičemž povídá: "Chceš cvičit </w:t>
      </w:r>
      <w:proofErr w:type="spellStart"/>
      <w:r w:rsidRPr="00425D42">
        <w:rPr>
          <w:rFonts w:ascii="Arial" w:eastAsia="Times New Roman" w:hAnsi="Arial" w:cs="Arial"/>
          <w:color w:val="212121"/>
          <w:sz w:val="24"/>
          <w:szCs w:val="24"/>
          <w:lang w:eastAsia="cs-CZ"/>
        </w:rPr>
        <w:t>umo</w:t>
      </w:r>
      <w:proofErr w:type="spellEnd"/>
      <w:r w:rsidRPr="00425D42">
        <w:rPr>
          <w:rFonts w:ascii="Arial" w:eastAsia="Times New Roman" w:hAnsi="Arial" w:cs="Arial"/>
          <w:color w:val="212121"/>
          <w:sz w:val="24"/>
          <w:szCs w:val="24"/>
          <w:lang w:eastAsia="cs-CZ"/>
        </w:rPr>
        <w:t xml:space="preserve">, ty </w:t>
      </w:r>
      <w:proofErr w:type="spellStart"/>
      <w:r w:rsidRPr="00425D42">
        <w:rPr>
          <w:rFonts w:ascii="Arial" w:eastAsia="Times New Roman" w:hAnsi="Arial" w:cs="Arial"/>
          <w:color w:val="212121"/>
          <w:sz w:val="24"/>
          <w:szCs w:val="24"/>
          <w:lang w:eastAsia="cs-CZ"/>
        </w:rPr>
        <w:t>tulo</w:t>
      </w:r>
      <w:proofErr w:type="spellEnd"/>
      <w:r w:rsidRPr="00425D42">
        <w:rPr>
          <w:rFonts w:ascii="Arial" w:eastAsia="Times New Roman" w:hAnsi="Arial" w:cs="Arial"/>
          <w:color w:val="212121"/>
          <w:sz w:val="24"/>
          <w:szCs w:val="24"/>
          <w:lang w:eastAsia="cs-CZ"/>
        </w:rPr>
        <w:t xml:space="preserve">? První trénink je zdarma." Jak jsem slyšel slovo zdarma, vzpomněl jsem si na slova Sú Elin z legendárního seriálu Dallas, podle kterého vznikl i hospodářský model některých ekonomik, která před věcmi zadarmo varovala. Ale teď už nevím proč. Ženština se mi už nelíbila. Rozhodl jsem se zachránit pomocí mé inteligence, kterou už dva týdny trénuji luštěním sudoku, a zavolal jsem na pomoc maminku: "Mami, mami, on mě chce ublížit." Maminka přeběhla silnici, odhodila auto do příkopu, co jí stálo v cestě a začala tahat to podivné </w:t>
      </w:r>
      <w:proofErr w:type="spellStart"/>
      <w:r w:rsidRPr="00425D42">
        <w:rPr>
          <w:rFonts w:ascii="Arial" w:eastAsia="Times New Roman" w:hAnsi="Arial" w:cs="Arial"/>
          <w:color w:val="212121"/>
          <w:sz w:val="24"/>
          <w:szCs w:val="24"/>
          <w:lang w:eastAsia="cs-CZ"/>
        </w:rPr>
        <w:t>individum</w:t>
      </w:r>
      <w:proofErr w:type="spellEnd"/>
      <w:r w:rsidRPr="00425D42">
        <w:rPr>
          <w:rFonts w:ascii="Arial" w:eastAsia="Times New Roman" w:hAnsi="Arial" w:cs="Arial"/>
          <w:color w:val="212121"/>
          <w:sz w:val="24"/>
          <w:szCs w:val="24"/>
          <w:lang w:eastAsia="cs-CZ"/>
        </w:rPr>
        <w:t xml:space="preserve"> za ucho. Já ti dám ubližovat </w:t>
      </w:r>
      <w:proofErr w:type="spellStart"/>
      <w:r w:rsidRPr="00425D42">
        <w:rPr>
          <w:rFonts w:ascii="Arial" w:eastAsia="Times New Roman" w:hAnsi="Arial" w:cs="Arial"/>
          <w:color w:val="212121"/>
          <w:sz w:val="24"/>
          <w:szCs w:val="24"/>
          <w:lang w:eastAsia="cs-CZ"/>
        </w:rPr>
        <w:t>mýmu</w:t>
      </w:r>
      <w:proofErr w:type="spellEnd"/>
      <w:r w:rsidRPr="00425D42">
        <w:rPr>
          <w:rFonts w:ascii="Arial" w:eastAsia="Times New Roman" w:hAnsi="Arial" w:cs="Arial"/>
          <w:color w:val="212121"/>
          <w:sz w:val="24"/>
          <w:szCs w:val="24"/>
          <w:lang w:eastAsia="cs-CZ"/>
        </w:rPr>
        <w:t xml:space="preserve"> </w:t>
      </w:r>
      <w:proofErr w:type="spellStart"/>
      <w:r w:rsidRPr="00425D42">
        <w:rPr>
          <w:rFonts w:ascii="Arial" w:eastAsia="Times New Roman" w:hAnsi="Arial" w:cs="Arial"/>
          <w:color w:val="212121"/>
          <w:sz w:val="24"/>
          <w:szCs w:val="24"/>
          <w:lang w:eastAsia="cs-CZ"/>
        </w:rPr>
        <w:t>Robertičkovi</w:t>
      </w:r>
      <w:proofErr w:type="spellEnd"/>
      <w:r w:rsidRPr="00425D42">
        <w:rPr>
          <w:rFonts w:ascii="Arial" w:eastAsia="Times New Roman" w:hAnsi="Arial" w:cs="Arial"/>
          <w:color w:val="212121"/>
          <w:sz w:val="24"/>
          <w:szCs w:val="24"/>
          <w:lang w:eastAsia="cs-CZ"/>
        </w:rPr>
        <w:t xml:space="preserve"> a on najednou povídá: "Já to tak nemyslel </w:t>
      </w:r>
      <w:proofErr w:type="spellStart"/>
      <w:r w:rsidRPr="00425D42">
        <w:rPr>
          <w:rFonts w:ascii="Arial" w:eastAsia="Times New Roman" w:hAnsi="Arial" w:cs="Arial"/>
          <w:color w:val="212121"/>
          <w:sz w:val="24"/>
          <w:szCs w:val="24"/>
          <w:lang w:eastAsia="cs-CZ"/>
        </w:rPr>
        <w:t>Robertíčku</w:t>
      </w:r>
      <w:proofErr w:type="spellEnd"/>
      <w:r w:rsidRPr="00425D42">
        <w:rPr>
          <w:rFonts w:ascii="Arial" w:eastAsia="Times New Roman" w:hAnsi="Arial" w:cs="Arial"/>
          <w:color w:val="212121"/>
          <w:sz w:val="24"/>
          <w:szCs w:val="24"/>
          <w:lang w:eastAsia="cs-CZ"/>
        </w:rPr>
        <w:t>." A zazvonil zvonec a pohádky byl konec, zazvonil budík a já se probudil.</w:t>
      </w:r>
    </w:p>
    <w:p w14:paraId="75684EEA" w14:textId="77777777" w:rsidR="00425D42" w:rsidRPr="00425D42" w:rsidRDefault="00425D42" w:rsidP="00425D42">
      <w:pPr>
        <w:spacing w:after="0" w:line="240" w:lineRule="auto"/>
        <w:rPr>
          <w:rFonts w:ascii="Courier New" w:eastAsia="Times New Roman" w:hAnsi="Courier New" w:cs="Courier New"/>
          <w:b/>
          <w:bCs/>
          <w:color w:val="212121"/>
          <w:sz w:val="24"/>
          <w:szCs w:val="24"/>
          <w:lang w:eastAsia="cs-CZ"/>
        </w:rPr>
      </w:pPr>
      <w:r w:rsidRPr="00425D42">
        <w:rPr>
          <w:rFonts w:ascii="Arial" w:eastAsia="Times New Roman" w:hAnsi="Arial" w:cs="Arial"/>
          <w:color w:val="840052"/>
          <w:sz w:val="24"/>
          <w:szCs w:val="24"/>
          <w:lang w:eastAsia="cs-CZ"/>
        </w:rPr>
        <w:t xml:space="preserve">Jitka </w:t>
      </w:r>
      <w:proofErr w:type="spellStart"/>
      <w:r w:rsidRPr="00425D42">
        <w:rPr>
          <w:rFonts w:ascii="Arial" w:eastAsia="Times New Roman" w:hAnsi="Arial" w:cs="Arial"/>
          <w:color w:val="840052"/>
          <w:sz w:val="24"/>
          <w:szCs w:val="24"/>
          <w:lang w:eastAsia="cs-CZ"/>
        </w:rPr>
        <w:t>Šufanová</w:t>
      </w:r>
      <w:proofErr w:type="spellEnd"/>
      <w:r w:rsidRPr="00425D42">
        <w:rPr>
          <w:rFonts w:ascii="Arial" w:eastAsia="Times New Roman" w:hAnsi="Arial" w:cs="Arial"/>
          <w:color w:val="840052"/>
          <w:sz w:val="24"/>
          <w:szCs w:val="24"/>
          <w:lang w:eastAsia="cs-CZ"/>
        </w:rPr>
        <w:br/>
        <w:t>SLIB</w:t>
      </w:r>
      <w:r w:rsidRPr="00425D42">
        <w:rPr>
          <w:rFonts w:ascii="Arial" w:eastAsia="Times New Roman" w:hAnsi="Arial" w:cs="Arial"/>
          <w:color w:val="840052"/>
          <w:sz w:val="24"/>
          <w:szCs w:val="24"/>
          <w:lang w:eastAsia="cs-CZ"/>
        </w:rPr>
        <w:br/>
      </w:r>
    </w:p>
    <w:p w14:paraId="3DA8687C" w14:textId="77777777" w:rsidR="00425D42" w:rsidRPr="00425D42" w:rsidRDefault="00425D42" w:rsidP="00425D42">
      <w:pPr>
        <w:spacing w:after="0" w:line="240" w:lineRule="auto"/>
        <w:rPr>
          <w:rFonts w:ascii="Courier New" w:eastAsia="Times New Roman" w:hAnsi="Courier New" w:cs="Courier New"/>
          <w:b/>
          <w:bCs/>
          <w:color w:val="212121"/>
          <w:sz w:val="24"/>
          <w:szCs w:val="24"/>
          <w:lang w:eastAsia="cs-CZ"/>
        </w:rPr>
      </w:pPr>
      <w:r w:rsidRPr="00425D42">
        <w:rPr>
          <w:rFonts w:ascii="Courier New" w:eastAsia="Times New Roman" w:hAnsi="Courier New" w:cs="Courier New"/>
          <w:b/>
          <w:bCs/>
          <w:color w:val="212121"/>
          <w:sz w:val="24"/>
          <w:szCs w:val="24"/>
          <w:lang w:eastAsia="cs-CZ"/>
        </w:rPr>
        <w:tab/>
        <w:t>Svůj obrázek ti dávám a k tomu slib.</w:t>
      </w:r>
    </w:p>
    <w:p w14:paraId="00BD3218" w14:textId="77777777" w:rsidR="00425D42" w:rsidRPr="00425D42" w:rsidRDefault="00425D42" w:rsidP="00425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25D42">
        <w:rPr>
          <w:rFonts w:ascii="Courier New" w:eastAsia="Times New Roman" w:hAnsi="Courier New" w:cs="Courier New"/>
          <w:b/>
          <w:bCs/>
          <w:color w:val="212121"/>
          <w:sz w:val="24"/>
          <w:szCs w:val="24"/>
          <w:lang w:eastAsia="cs-CZ"/>
        </w:rPr>
        <w:tab/>
        <w:t>Ten slib je pro mne písní,</w:t>
      </w:r>
    </w:p>
    <w:p w14:paraId="75377C69" w14:textId="77777777" w:rsidR="00425D42" w:rsidRPr="00425D42" w:rsidRDefault="00425D42" w:rsidP="00425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25D42">
        <w:rPr>
          <w:rFonts w:ascii="Courier New" w:eastAsia="Times New Roman" w:hAnsi="Courier New" w:cs="Courier New"/>
          <w:b/>
          <w:bCs/>
          <w:color w:val="212121"/>
          <w:sz w:val="24"/>
          <w:szCs w:val="24"/>
          <w:lang w:eastAsia="cs-CZ"/>
        </w:rPr>
        <w:tab/>
        <w:t>tryskající z mého srdce.</w:t>
      </w:r>
    </w:p>
    <w:p w14:paraId="6CACC31A" w14:textId="77777777" w:rsidR="00425D42" w:rsidRPr="00425D42" w:rsidRDefault="00425D42" w:rsidP="00425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25D42">
        <w:rPr>
          <w:rFonts w:ascii="Courier New" w:eastAsia="Times New Roman" w:hAnsi="Courier New" w:cs="Courier New"/>
          <w:b/>
          <w:bCs/>
          <w:color w:val="212121"/>
          <w:sz w:val="24"/>
          <w:szCs w:val="24"/>
          <w:lang w:eastAsia="cs-CZ"/>
        </w:rPr>
        <w:tab/>
      </w:r>
    </w:p>
    <w:p w14:paraId="3AC5A4AC" w14:textId="77777777" w:rsidR="00425D42" w:rsidRPr="00425D42" w:rsidRDefault="00425D42" w:rsidP="00425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25D42">
        <w:rPr>
          <w:rFonts w:ascii="Courier New" w:eastAsia="Times New Roman" w:hAnsi="Courier New" w:cs="Courier New"/>
          <w:b/>
          <w:bCs/>
          <w:color w:val="212121"/>
          <w:sz w:val="24"/>
          <w:szCs w:val="24"/>
          <w:lang w:eastAsia="cs-CZ"/>
        </w:rPr>
        <w:tab/>
        <w:t>Chci kráčet životem s tebou, můj milý,</w:t>
      </w:r>
    </w:p>
    <w:p w14:paraId="4B4B276F" w14:textId="77777777" w:rsidR="00425D42" w:rsidRPr="00425D42" w:rsidRDefault="00425D42" w:rsidP="00425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25D42">
        <w:rPr>
          <w:rFonts w:ascii="Courier New" w:eastAsia="Times New Roman" w:hAnsi="Courier New" w:cs="Courier New"/>
          <w:b/>
          <w:bCs/>
          <w:color w:val="212121"/>
          <w:sz w:val="24"/>
          <w:szCs w:val="24"/>
          <w:lang w:eastAsia="cs-CZ"/>
        </w:rPr>
        <w:tab/>
        <w:t>být krůpěj na tvé ruce,</w:t>
      </w:r>
    </w:p>
    <w:p w14:paraId="1D34BC12" w14:textId="77777777" w:rsidR="00425D42" w:rsidRPr="00425D42" w:rsidRDefault="00425D42" w:rsidP="00425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25D42">
        <w:rPr>
          <w:rFonts w:ascii="Courier New" w:eastAsia="Times New Roman" w:hAnsi="Courier New" w:cs="Courier New"/>
          <w:b/>
          <w:bCs/>
          <w:color w:val="212121"/>
          <w:sz w:val="24"/>
          <w:szCs w:val="24"/>
          <w:lang w:eastAsia="cs-CZ"/>
        </w:rPr>
        <w:lastRenderedPageBreak/>
        <w:tab/>
        <w:t>ovlažovat tě, smývat tvůj pot.</w:t>
      </w:r>
    </w:p>
    <w:p w14:paraId="0B1FC3DA" w14:textId="77777777" w:rsidR="00425D42" w:rsidRPr="00425D42" w:rsidRDefault="00425D42" w:rsidP="00425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25D42">
        <w:rPr>
          <w:rFonts w:ascii="Courier New" w:eastAsia="Times New Roman" w:hAnsi="Courier New" w:cs="Courier New"/>
          <w:b/>
          <w:bCs/>
          <w:color w:val="212121"/>
          <w:sz w:val="24"/>
          <w:szCs w:val="24"/>
          <w:lang w:eastAsia="cs-CZ"/>
        </w:rPr>
        <w:tab/>
      </w:r>
    </w:p>
    <w:p w14:paraId="5CA93658" w14:textId="77777777" w:rsidR="00425D42" w:rsidRPr="00425D42" w:rsidRDefault="00425D42" w:rsidP="00425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25D42">
        <w:rPr>
          <w:rFonts w:ascii="Courier New" w:eastAsia="Times New Roman" w:hAnsi="Courier New" w:cs="Courier New"/>
          <w:b/>
          <w:bCs/>
          <w:color w:val="212121"/>
          <w:sz w:val="24"/>
          <w:szCs w:val="24"/>
          <w:lang w:eastAsia="cs-CZ"/>
        </w:rPr>
        <w:tab/>
        <w:t>Až zima přiloží svůj sněhobílý polštář,</w:t>
      </w:r>
    </w:p>
    <w:p w14:paraId="6296B7FE" w14:textId="77777777" w:rsidR="00425D42" w:rsidRPr="00425D42" w:rsidRDefault="00425D42" w:rsidP="00425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25D42">
        <w:rPr>
          <w:rFonts w:ascii="Courier New" w:eastAsia="Times New Roman" w:hAnsi="Courier New" w:cs="Courier New"/>
          <w:b/>
          <w:bCs/>
          <w:color w:val="212121"/>
          <w:sz w:val="24"/>
          <w:szCs w:val="24"/>
          <w:lang w:eastAsia="cs-CZ"/>
        </w:rPr>
        <w:tab/>
        <w:t>hřát tě, tvé srdce vzít do dlaní,</w:t>
      </w:r>
    </w:p>
    <w:p w14:paraId="4B1D65F0" w14:textId="77777777" w:rsidR="00425D42" w:rsidRPr="00425D42" w:rsidRDefault="00425D42" w:rsidP="00425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25D42">
        <w:rPr>
          <w:rFonts w:ascii="Courier New" w:eastAsia="Times New Roman" w:hAnsi="Courier New" w:cs="Courier New"/>
          <w:b/>
          <w:bCs/>
          <w:color w:val="212121"/>
          <w:sz w:val="24"/>
          <w:szCs w:val="24"/>
          <w:lang w:eastAsia="cs-CZ"/>
        </w:rPr>
        <w:tab/>
        <w:t>líbat tě a hřát.</w:t>
      </w:r>
    </w:p>
    <w:p w14:paraId="41DC79C9" w14:textId="77777777" w:rsidR="00425D42" w:rsidRPr="00425D42" w:rsidRDefault="00425D42" w:rsidP="00425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25D42">
        <w:rPr>
          <w:rFonts w:ascii="Courier New" w:eastAsia="Times New Roman" w:hAnsi="Courier New" w:cs="Courier New"/>
          <w:b/>
          <w:bCs/>
          <w:color w:val="212121"/>
          <w:sz w:val="24"/>
          <w:szCs w:val="24"/>
          <w:lang w:eastAsia="cs-CZ"/>
        </w:rPr>
        <w:tab/>
      </w:r>
    </w:p>
    <w:p w14:paraId="4238E671" w14:textId="77777777" w:rsidR="00425D42" w:rsidRPr="00425D42" w:rsidRDefault="00425D42" w:rsidP="00425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25D42">
        <w:rPr>
          <w:rFonts w:ascii="Courier New" w:eastAsia="Times New Roman" w:hAnsi="Courier New" w:cs="Courier New"/>
          <w:b/>
          <w:bCs/>
          <w:color w:val="212121"/>
          <w:sz w:val="24"/>
          <w:szCs w:val="24"/>
          <w:lang w:eastAsia="cs-CZ"/>
        </w:rPr>
        <w:tab/>
        <w:t>Ten slib je modré nebe, rozpálené slunce,</w:t>
      </w:r>
    </w:p>
    <w:p w14:paraId="1BED4F66" w14:textId="77777777" w:rsidR="00425D42" w:rsidRPr="00425D42" w:rsidRDefault="00425D42" w:rsidP="00425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25D42">
        <w:rPr>
          <w:rFonts w:ascii="Courier New" w:eastAsia="Times New Roman" w:hAnsi="Courier New" w:cs="Courier New"/>
          <w:b/>
          <w:bCs/>
          <w:color w:val="212121"/>
          <w:sz w:val="24"/>
          <w:szCs w:val="24"/>
          <w:lang w:eastAsia="cs-CZ"/>
        </w:rPr>
        <w:tab/>
        <w:t>duha proměnlivá, květy barvy nebes.</w:t>
      </w:r>
    </w:p>
    <w:p w14:paraId="7A0BC76E" w14:textId="77777777" w:rsidR="00425D42" w:rsidRPr="00425D42" w:rsidRDefault="00425D42" w:rsidP="00425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25D42">
        <w:rPr>
          <w:rFonts w:ascii="Courier New" w:eastAsia="Times New Roman" w:hAnsi="Courier New" w:cs="Courier New"/>
          <w:b/>
          <w:bCs/>
          <w:color w:val="212121"/>
          <w:sz w:val="24"/>
          <w:szCs w:val="24"/>
          <w:lang w:eastAsia="cs-CZ"/>
        </w:rPr>
        <w:tab/>
        <w:t>S tebou chci kráčet můj milý,</w:t>
      </w:r>
    </w:p>
    <w:p w14:paraId="30EEBCD3" w14:textId="77777777" w:rsidR="00425D42" w:rsidRPr="00425D42" w:rsidRDefault="00425D42" w:rsidP="00425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25D42">
        <w:rPr>
          <w:rFonts w:ascii="Courier New" w:eastAsia="Times New Roman" w:hAnsi="Courier New" w:cs="Courier New"/>
          <w:b/>
          <w:bCs/>
          <w:color w:val="212121"/>
          <w:sz w:val="24"/>
          <w:szCs w:val="24"/>
          <w:lang w:eastAsia="cs-CZ"/>
        </w:rPr>
        <w:tab/>
        <w:t>dlaně spojeny.</w:t>
      </w:r>
    </w:p>
    <w:p w14:paraId="51CEB9DA" w14:textId="77777777" w:rsidR="00425D42" w:rsidRPr="00425D42" w:rsidRDefault="00425D42" w:rsidP="00425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25D42">
        <w:rPr>
          <w:rFonts w:ascii="Courier New" w:eastAsia="Times New Roman" w:hAnsi="Courier New" w:cs="Courier New"/>
          <w:b/>
          <w:bCs/>
          <w:color w:val="212121"/>
          <w:sz w:val="24"/>
          <w:szCs w:val="24"/>
          <w:lang w:eastAsia="cs-CZ"/>
        </w:rPr>
        <w:t xml:space="preserve">   </w:t>
      </w:r>
      <w:r w:rsidRPr="00425D42">
        <w:rPr>
          <w:rFonts w:ascii="Courier New" w:eastAsia="Times New Roman" w:hAnsi="Courier New" w:cs="Courier New"/>
          <w:b/>
          <w:bCs/>
          <w:color w:val="212121"/>
          <w:sz w:val="24"/>
          <w:szCs w:val="24"/>
          <w:lang w:eastAsia="cs-CZ"/>
        </w:rPr>
        <w:tab/>
      </w:r>
    </w:p>
    <w:p w14:paraId="02BCB9D0" w14:textId="77777777" w:rsidR="00425D42" w:rsidRPr="00425D42" w:rsidRDefault="00425D42" w:rsidP="00425D42">
      <w:pPr>
        <w:spacing w:after="0" w:line="240" w:lineRule="auto"/>
        <w:rPr>
          <w:rFonts w:ascii="Arial" w:eastAsia="Times New Roman" w:hAnsi="Arial" w:cs="Arial"/>
          <w:color w:val="212121"/>
          <w:sz w:val="24"/>
          <w:szCs w:val="24"/>
          <w:lang w:eastAsia="cs-CZ"/>
        </w:rPr>
      </w:pPr>
      <w:r w:rsidRPr="00425D42">
        <w:rPr>
          <w:rFonts w:ascii="Times New Roman" w:eastAsia="Times New Roman" w:hAnsi="Times New Roman" w:cs="Times New Roman"/>
          <w:color w:val="000000"/>
          <w:sz w:val="24"/>
          <w:szCs w:val="24"/>
          <w:lang w:eastAsia="cs-CZ"/>
        </w:rPr>
        <w:t> </w:t>
      </w:r>
      <w:r w:rsidRPr="00425D42">
        <w:rPr>
          <w:rFonts w:ascii="Arial" w:eastAsia="Times New Roman" w:hAnsi="Arial" w:cs="Arial"/>
          <w:color w:val="840052"/>
          <w:sz w:val="24"/>
          <w:szCs w:val="24"/>
          <w:lang w:eastAsia="cs-CZ"/>
        </w:rPr>
        <w:t xml:space="preserve">Robert </w:t>
      </w:r>
      <w:proofErr w:type="spellStart"/>
      <w:r w:rsidRPr="00425D42">
        <w:rPr>
          <w:rFonts w:ascii="Arial" w:eastAsia="Times New Roman" w:hAnsi="Arial" w:cs="Arial"/>
          <w:color w:val="840052"/>
          <w:sz w:val="24"/>
          <w:szCs w:val="24"/>
          <w:lang w:eastAsia="cs-CZ"/>
        </w:rPr>
        <w:t>Berkowitsch</w:t>
      </w:r>
      <w:proofErr w:type="spellEnd"/>
      <w:r w:rsidRPr="00425D42">
        <w:rPr>
          <w:rFonts w:ascii="Arial" w:eastAsia="Times New Roman" w:hAnsi="Arial" w:cs="Arial"/>
          <w:color w:val="840052"/>
          <w:sz w:val="24"/>
          <w:szCs w:val="24"/>
          <w:lang w:eastAsia="cs-CZ"/>
        </w:rPr>
        <w:br/>
        <w:t>Co dokáže nadělat chemie v mozku</w:t>
      </w:r>
      <w:r w:rsidRPr="00425D42">
        <w:rPr>
          <w:rFonts w:ascii="Arial" w:eastAsia="Times New Roman" w:hAnsi="Arial" w:cs="Arial"/>
          <w:color w:val="840052"/>
          <w:sz w:val="24"/>
          <w:szCs w:val="24"/>
          <w:lang w:eastAsia="cs-CZ"/>
        </w:rPr>
        <w:br/>
      </w:r>
    </w:p>
    <w:p w14:paraId="1D311D55" w14:textId="77777777" w:rsidR="00425D42" w:rsidRPr="00425D42" w:rsidRDefault="00425D42" w:rsidP="00425D42">
      <w:pPr>
        <w:spacing w:after="0" w:line="240" w:lineRule="auto"/>
        <w:rPr>
          <w:rFonts w:ascii="Arial" w:eastAsia="Times New Roman" w:hAnsi="Arial" w:cs="Arial"/>
          <w:color w:val="212121"/>
          <w:sz w:val="24"/>
          <w:szCs w:val="24"/>
          <w:lang w:eastAsia="cs-CZ"/>
        </w:rPr>
      </w:pPr>
      <w:r w:rsidRPr="00425D42">
        <w:rPr>
          <w:rFonts w:ascii="Arial" w:eastAsia="Times New Roman" w:hAnsi="Arial" w:cs="Arial"/>
          <w:color w:val="212121"/>
          <w:sz w:val="24"/>
          <w:szCs w:val="24"/>
          <w:lang w:eastAsia="cs-CZ"/>
        </w:rPr>
        <w:t>      To, co teď napíšu se mě psát nebude lehce, neboť se nejspíše výslovně ztrapním a z ostudy budu mít ten příslovečný kabát. Ale chci to pojmout jako memento, které má ukázat lidem co trpí nějakou duševní chorobou jako já, jak je důležité užívat léky, které předepsal odborník psychiatr, a také, že je dobré mít k němu důvěru a spolupracovat s ním, protože i když to tak leckdy nevypadá, myslí to s námi vskutku dobře.</w:t>
      </w:r>
      <w:r w:rsidRPr="00425D42">
        <w:rPr>
          <w:rFonts w:ascii="Arial" w:eastAsia="Times New Roman" w:hAnsi="Arial" w:cs="Arial"/>
          <w:color w:val="212121"/>
          <w:sz w:val="24"/>
          <w:szCs w:val="24"/>
          <w:lang w:eastAsia="cs-CZ"/>
        </w:rPr>
        <w:br/>
        <w:t xml:space="preserve">      Takový psychiatr ví, že jsme se narodili bez jistých chemických látek v mozku, jejichž nedostatek konkrétně u mně způsobuje nevyvratitelné a nepravdivé přesvědčení zvané blud, a zároveň také k tomu mánii, díky níž získávám obrovské sebevědomí, se podle tohoto bludu chovat, lidově řečeno bláznit. A psychiatr také ví, že aby k tomuto, pro zdravého člověka abnormálnímu jednání nedocházelo, musíme ony zvýšené chemické látky pravidelně a svému tělu dodávat ve formě speciálních léků, stejně tak jako musí diabetik, trpící cukrovkou, užívat inzulín. Kdyby ho totiž neužíval, tak by prostě na svoji cukrovku umřel. Odhodlal jsem se v kostce napsat to, co konkrétně znamenalo pro mě, zahrávat si s životně důležitými látkami v mozku. Poprvé jsem sám od sebe přestal brát léky (bylo to v roce 1993) a tak mně málem postřelili a skončil jsem jako nepochopitelný podivín až na policejní stanici. Po druhé v roce 2001 jsme se s doktorem domluvili už jen na změně medikace, ovšem byl to unáhlený krok, jelikož nové léky nezabraly a já si začal myslet, že jsem Ježíš. Stálo mně to zhruba 50 tisíc českých, všechny mé tehdejší úspory, díky nímž jsem zachraňoval planetu před jejím zánikem. Loni jsme se k riskantnímu kroku změny osvědčených léků modernější odhodlali po dlouhém váhání s psychiatrem znovu. Tentokrát jsem byl bohem pověřen vyvést svět z ekonomické krize, tím, že budu dávat ostatním </w:t>
      </w:r>
      <w:proofErr w:type="gramStart"/>
      <w:r w:rsidRPr="00425D42">
        <w:rPr>
          <w:rFonts w:ascii="Arial" w:eastAsia="Times New Roman" w:hAnsi="Arial" w:cs="Arial"/>
          <w:color w:val="212121"/>
          <w:sz w:val="24"/>
          <w:szCs w:val="24"/>
          <w:lang w:eastAsia="cs-CZ"/>
        </w:rPr>
        <w:t>příklad</w:t>
      </w:r>
      <w:proofErr w:type="gramEnd"/>
      <w:r w:rsidRPr="00425D42">
        <w:rPr>
          <w:rFonts w:ascii="Arial" w:eastAsia="Times New Roman" w:hAnsi="Arial" w:cs="Arial"/>
          <w:color w:val="212121"/>
          <w:sz w:val="24"/>
          <w:szCs w:val="24"/>
          <w:lang w:eastAsia="cs-CZ"/>
        </w:rPr>
        <w:t xml:space="preserve"> jak utrácím. Problém byl však v tom, že jsem si na to u bankovních ústavů napůjčoval přes sto tisíc, což samozřejmě budu muset i s úroky na </w:t>
      </w:r>
      <w:proofErr w:type="spellStart"/>
      <w:r w:rsidRPr="00425D42">
        <w:rPr>
          <w:rFonts w:ascii="Arial" w:eastAsia="Times New Roman" w:hAnsi="Arial" w:cs="Arial"/>
          <w:color w:val="212121"/>
          <w:sz w:val="24"/>
          <w:szCs w:val="24"/>
          <w:lang w:eastAsia="cs-CZ"/>
        </w:rPr>
        <w:t>tvrdo</w:t>
      </w:r>
      <w:proofErr w:type="spellEnd"/>
      <w:r w:rsidRPr="00425D42">
        <w:rPr>
          <w:rFonts w:ascii="Arial" w:eastAsia="Times New Roman" w:hAnsi="Arial" w:cs="Arial"/>
          <w:color w:val="212121"/>
          <w:sz w:val="24"/>
          <w:szCs w:val="24"/>
          <w:lang w:eastAsia="cs-CZ"/>
        </w:rPr>
        <w:t xml:space="preserve"> vrátit. Přesto, že v práci se mě relativně daří a vydělávám si tam slušné peníze, tak si jich kvůli vysokým splátkám vůbec neužiji. Více mě trápí něco jiného, a </w:t>
      </w:r>
      <w:proofErr w:type="gramStart"/>
      <w:r w:rsidRPr="00425D42">
        <w:rPr>
          <w:rFonts w:ascii="Arial" w:eastAsia="Times New Roman" w:hAnsi="Arial" w:cs="Arial"/>
          <w:color w:val="212121"/>
          <w:sz w:val="24"/>
          <w:szCs w:val="24"/>
          <w:lang w:eastAsia="cs-CZ"/>
        </w:rPr>
        <w:t>to</w:t>
      </w:r>
      <w:proofErr w:type="gramEnd"/>
      <w:r w:rsidRPr="00425D42">
        <w:rPr>
          <w:rFonts w:ascii="Arial" w:eastAsia="Times New Roman" w:hAnsi="Arial" w:cs="Arial"/>
          <w:color w:val="212121"/>
          <w:sz w:val="24"/>
          <w:szCs w:val="24"/>
          <w:lang w:eastAsia="cs-CZ"/>
        </w:rPr>
        <w:t xml:space="preserve"> jak sebe poškodím příště, až zase pro svůj chorý mozek nebudu mít správně namíchaný chemický </w:t>
      </w:r>
      <w:proofErr w:type="spellStart"/>
      <w:r w:rsidRPr="00425D42">
        <w:rPr>
          <w:rFonts w:ascii="Arial" w:eastAsia="Times New Roman" w:hAnsi="Arial" w:cs="Arial"/>
          <w:color w:val="212121"/>
          <w:sz w:val="24"/>
          <w:szCs w:val="24"/>
          <w:lang w:eastAsia="cs-CZ"/>
        </w:rPr>
        <w:t>kokteil</w:t>
      </w:r>
      <w:proofErr w:type="spellEnd"/>
      <w:r w:rsidRPr="00425D42">
        <w:rPr>
          <w:rFonts w:ascii="Arial" w:eastAsia="Times New Roman" w:hAnsi="Arial" w:cs="Arial"/>
          <w:color w:val="212121"/>
          <w:sz w:val="24"/>
          <w:szCs w:val="24"/>
          <w:lang w:eastAsia="cs-CZ"/>
        </w:rPr>
        <w:t xml:space="preserve">? Dopadne to tak, že se snad upíšu ďáblu? </w:t>
      </w:r>
      <w:proofErr w:type="spellStart"/>
      <w:r w:rsidRPr="00425D42">
        <w:rPr>
          <w:rFonts w:ascii="Arial" w:eastAsia="Times New Roman" w:hAnsi="Arial" w:cs="Arial"/>
          <w:color w:val="212121"/>
          <w:sz w:val="24"/>
          <w:szCs w:val="24"/>
          <w:lang w:eastAsia="cs-CZ"/>
        </w:rPr>
        <w:t>Ja</w:t>
      </w:r>
      <w:proofErr w:type="spellEnd"/>
      <w:r w:rsidRPr="00425D42">
        <w:rPr>
          <w:rFonts w:ascii="Arial" w:eastAsia="Times New Roman" w:hAnsi="Arial" w:cs="Arial"/>
          <w:color w:val="212121"/>
          <w:sz w:val="24"/>
          <w:szCs w:val="24"/>
          <w:lang w:eastAsia="cs-CZ"/>
        </w:rPr>
        <w:t xml:space="preserve"> sám za sebe vím nyní alespoň to podstatné a nepopulární – jsem vážně nemocný a k rozumnému životu potřebuji ty správné léky. Kde ale jsou? A když už se nějaké najdou, proč mají takové nedůstojné vedlejší účinky jako je tloustnutí, slintání, svědění a tak podobně? Odpovědí pro mě je, že nemohu chtít všechno a </w:t>
      </w:r>
      <w:proofErr w:type="gramStart"/>
      <w:r w:rsidRPr="00425D42">
        <w:rPr>
          <w:rFonts w:ascii="Arial" w:eastAsia="Times New Roman" w:hAnsi="Arial" w:cs="Arial"/>
          <w:color w:val="212121"/>
          <w:sz w:val="24"/>
          <w:szCs w:val="24"/>
          <w:lang w:eastAsia="cs-CZ"/>
        </w:rPr>
        <w:t>musím</w:t>
      </w:r>
      <w:proofErr w:type="gramEnd"/>
      <w:r w:rsidRPr="00425D42">
        <w:rPr>
          <w:rFonts w:ascii="Arial" w:eastAsia="Times New Roman" w:hAnsi="Arial" w:cs="Arial"/>
          <w:color w:val="212121"/>
          <w:sz w:val="24"/>
          <w:szCs w:val="24"/>
          <w:lang w:eastAsia="cs-CZ"/>
        </w:rPr>
        <w:t xml:space="preserve"> jak se říká volit to příslovečné menší zlo. Na závěr bych chtěl napsat, že během prozatímního 35 let trvajícího života jsem dospěl k takovému závěru, že neznám člověka, který by měl lehký život, nebo ještě výstižněji – každý člověk má těžký život </w:t>
      </w:r>
      <w:r w:rsidRPr="00425D42">
        <w:rPr>
          <w:rFonts w:ascii="Arial" w:eastAsia="Times New Roman" w:hAnsi="Arial" w:cs="Arial"/>
          <w:color w:val="212121"/>
          <w:sz w:val="24"/>
          <w:szCs w:val="24"/>
          <w:lang w:eastAsia="cs-CZ"/>
        </w:rPr>
        <w:lastRenderedPageBreak/>
        <w:t>a každý trochu jinak a nejlepší je o tom vůbec nepřemýšlet a prostě žít ...</w:t>
      </w:r>
      <w:r w:rsidRPr="00425D42">
        <w:rPr>
          <w:rFonts w:ascii="Arial" w:eastAsia="Times New Roman" w:hAnsi="Arial" w:cs="Arial"/>
          <w:color w:val="212121"/>
          <w:sz w:val="24"/>
          <w:szCs w:val="24"/>
          <w:lang w:eastAsia="cs-CZ"/>
        </w:rPr>
        <w:br/>
        <w:t xml:space="preserve">      Teď už zase uzdravený, ale také obézní a věčně se drbající Robert </w:t>
      </w:r>
      <w:proofErr w:type="spellStart"/>
      <w:r w:rsidRPr="00425D42">
        <w:rPr>
          <w:rFonts w:ascii="Arial" w:eastAsia="Times New Roman" w:hAnsi="Arial" w:cs="Arial"/>
          <w:color w:val="212121"/>
          <w:sz w:val="24"/>
          <w:szCs w:val="24"/>
          <w:lang w:eastAsia="cs-CZ"/>
        </w:rPr>
        <w:t>Berkowitsch</w:t>
      </w:r>
      <w:proofErr w:type="spellEnd"/>
      <w:r w:rsidRPr="00425D42">
        <w:rPr>
          <w:rFonts w:ascii="Arial" w:eastAsia="Times New Roman" w:hAnsi="Arial" w:cs="Arial"/>
          <w:color w:val="212121"/>
          <w:sz w:val="24"/>
          <w:szCs w:val="24"/>
          <w:lang w:eastAsia="cs-CZ"/>
        </w:rPr>
        <w:t>.</w:t>
      </w:r>
    </w:p>
    <w:p w14:paraId="003F0546" w14:textId="77777777" w:rsidR="00425D42" w:rsidRPr="00425D42" w:rsidRDefault="00425D42">
      <w:pPr>
        <w:rPr>
          <w:sz w:val="24"/>
          <w:szCs w:val="24"/>
        </w:rPr>
      </w:pPr>
    </w:p>
    <w:p w14:paraId="0CBA0C2D" w14:textId="77777777" w:rsidR="00425D42" w:rsidRPr="00425D42" w:rsidRDefault="00425D42" w:rsidP="00425D42">
      <w:pPr>
        <w:spacing w:after="0" w:line="240" w:lineRule="auto"/>
        <w:rPr>
          <w:rFonts w:ascii="Arial" w:eastAsia="Times New Roman" w:hAnsi="Arial" w:cs="Arial"/>
          <w:color w:val="840052"/>
          <w:sz w:val="24"/>
          <w:szCs w:val="24"/>
          <w:lang w:eastAsia="cs-CZ"/>
        </w:rPr>
      </w:pPr>
      <w:r w:rsidRPr="00425D42">
        <w:rPr>
          <w:rFonts w:ascii="Arial" w:eastAsia="Times New Roman" w:hAnsi="Arial" w:cs="Arial"/>
          <w:color w:val="840052"/>
          <w:sz w:val="24"/>
          <w:szCs w:val="24"/>
          <w:lang w:eastAsia="cs-CZ"/>
        </w:rPr>
        <w:t>Jana Boučková</w:t>
      </w:r>
      <w:r w:rsidRPr="00425D42">
        <w:rPr>
          <w:rFonts w:ascii="Arial" w:eastAsia="Times New Roman" w:hAnsi="Arial" w:cs="Arial"/>
          <w:color w:val="840052"/>
          <w:sz w:val="24"/>
          <w:szCs w:val="24"/>
          <w:lang w:eastAsia="cs-CZ"/>
        </w:rPr>
        <w:br/>
        <w:t>Diagnóza schizofrenie</w:t>
      </w:r>
    </w:p>
    <w:p w14:paraId="5871C13C" w14:textId="77777777" w:rsidR="00425D42" w:rsidRPr="00425D42" w:rsidRDefault="00425D42" w:rsidP="00425D42">
      <w:pPr>
        <w:spacing w:after="0" w:line="240" w:lineRule="auto"/>
        <w:rPr>
          <w:rFonts w:ascii="Arial" w:eastAsia="Times New Roman" w:hAnsi="Arial" w:cs="Arial"/>
          <w:color w:val="212121"/>
          <w:sz w:val="24"/>
          <w:szCs w:val="24"/>
          <w:lang w:eastAsia="cs-CZ"/>
        </w:rPr>
      </w:pPr>
      <w:r w:rsidRPr="00425D42">
        <w:rPr>
          <w:rFonts w:ascii="Arial" w:eastAsia="Times New Roman" w:hAnsi="Arial" w:cs="Arial"/>
          <w:color w:val="840052"/>
          <w:sz w:val="24"/>
          <w:szCs w:val="24"/>
          <w:lang w:eastAsia="cs-CZ"/>
        </w:rPr>
        <w:br/>
      </w:r>
      <w:r w:rsidRPr="00425D42">
        <w:rPr>
          <w:rFonts w:ascii="Arial" w:eastAsia="Times New Roman" w:hAnsi="Arial" w:cs="Arial"/>
          <w:color w:val="212121"/>
          <w:sz w:val="24"/>
          <w:szCs w:val="24"/>
          <w:lang w:eastAsia="cs-CZ"/>
        </w:rPr>
        <w:t>      Schizofrenií trpí celé jedno procento populace. První známky se ohlašují v dospívání a v mládí, a to mezi patnáctým rokem a pětatřicítkou. K nejznámějším projevům patří bludy a halucinace. Pacient je vztahovačný, vytváří si vlastní svět, který je pro okolí nesrozumitelný. Onemocnění mohou spustit dědičné dispozice a vlivy okolí, a to třeba špatné vztahy v rodině či výsměch.</w:t>
      </w:r>
      <w:r w:rsidRPr="00425D42">
        <w:rPr>
          <w:rFonts w:ascii="Arial" w:eastAsia="Times New Roman" w:hAnsi="Arial" w:cs="Arial"/>
          <w:color w:val="212121"/>
          <w:sz w:val="24"/>
          <w:szCs w:val="24"/>
          <w:lang w:eastAsia="cs-CZ"/>
        </w:rPr>
        <w:br/>
        <w:t xml:space="preserve">      Varovné </w:t>
      </w:r>
      <w:proofErr w:type="gramStart"/>
      <w:r w:rsidRPr="00425D42">
        <w:rPr>
          <w:rFonts w:ascii="Arial" w:eastAsia="Times New Roman" w:hAnsi="Arial" w:cs="Arial"/>
          <w:color w:val="212121"/>
          <w:sz w:val="24"/>
          <w:szCs w:val="24"/>
          <w:lang w:eastAsia="cs-CZ"/>
        </w:rPr>
        <w:t>známky - zmatené</w:t>
      </w:r>
      <w:proofErr w:type="gramEnd"/>
      <w:r w:rsidRPr="00425D42">
        <w:rPr>
          <w:rFonts w:ascii="Arial" w:eastAsia="Times New Roman" w:hAnsi="Arial" w:cs="Arial"/>
          <w:color w:val="212121"/>
          <w:sz w:val="24"/>
          <w:szCs w:val="24"/>
          <w:lang w:eastAsia="cs-CZ"/>
        </w:rPr>
        <w:t xml:space="preserve"> a nelogické myšlení, afektivní citové reakce, deprese, úzkosti a ztráta morálních zábran. Příznaky odrážejí deformaci duševních funkcí, mezi něž patří například halucinace, bludy a nadměrná aktivita. Jiných projevů ubývá. Chybí energie, radost, iniciativa a chuť mluvit.</w:t>
      </w:r>
      <w:r w:rsidRPr="00425D42">
        <w:rPr>
          <w:rFonts w:ascii="Arial" w:eastAsia="Times New Roman" w:hAnsi="Arial" w:cs="Arial"/>
          <w:color w:val="212121"/>
          <w:sz w:val="24"/>
          <w:szCs w:val="24"/>
          <w:lang w:eastAsia="cs-CZ"/>
        </w:rPr>
        <w:br/>
        <w:t xml:space="preserve">      Schizofrenie je léčitelná porucha, úspěšnost je </w:t>
      </w:r>
      <w:proofErr w:type="spellStart"/>
      <w:r w:rsidRPr="00425D42">
        <w:rPr>
          <w:rFonts w:ascii="Arial" w:eastAsia="Times New Roman" w:hAnsi="Arial" w:cs="Arial"/>
          <w:color w:val="212121"/>
          <w:sz w:val="24"/>
          <w:szCs w:val="24"/>
          <w:lang w:eastAsia="cs-CZ"/>
        </w:rPr>
        <w:t>srovávána</w:t>
      </w:r>
      <w:proofErr w:type="spellEnd"/>
      <w:r w:rsidRPr="00425D42">
        <w:rPr>
          <w:rFonts w:ascii="Arial" w:eastAsia="Times New Roman" w:hAnsi="Arial" w:cs="Arial"/>
          <w:color w:val="212121"/>
          <w:sz w:val="24"/>
          <w:szCs w:val="24"/>
          <w:lang w:eastAsia="cs-CZ"/>
        </w:rPr>
        <w:t xml:space="preserve"> s nemocemi srdce. Důležitý je dobrý vztah s lékařem. Přitom lidé se schizofrenií, kteří přestanou brát léky po odeznění akutní epizody, riskují návrat onemocnění.</w:t>
      </w:r>
      <w:r w:rsidRPr="00425D42">
        <w:rPr>
          <w:rFonts w:ascii="Arial" w:eastAsia="Times New Roman" w:hAnsi="Arial" w:cs="Arial"/>
          <w:color w:val="212121"/>
          <w:sz w:val="24"/>
          <w:szCs w:val="24"/>
          <w:lang w:eastAsia="cs-CZ"/>
        </w:rPr>
        <w:br/>
        <w:t>      Se schizofrenií se dá žít téměř naplno. Šanci pacienta zvyšuje dodržování jeho léčebného plánu a dobrá spolupráce s lékařem.</w:t>
      </w:r>
    </w:p>
    <w:p w14:paraId="1F0F0D6E" w14:textId="77777777" w:rsidR="00425D42" w:rsidRPr="00425D42" w:rsidRDefault="00425D42">
      <w:pPr>
        <w:rPr>
          <w:sz w:val="24"/>
          <w:szCs w:val="24"/>
        </w:rPr>
      </w:pPr>
    </w:p>
    <w:sectPr w:rsidR="00425D42" w:rsidRPr="00425D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D42"/>
    <w:rsid w:val="0038334C"/>
    <w:rsid w:val="003C01EB"/>
    <w:rsid w:val="00425D42"/>
    <w:rsid w:val="00A03D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67809"/>
  <w15:chartTrackingRefBased/>
  <w15:docId w15:val="{D72B4482-5D39-4C4E-83C0-A5AE8BABE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425D4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25D42"/>
    <w:rPr>
      <w:b/>
      <w:bCs/>
    </w:rPr>
  </w:style>
  <w:style w:type="character" w:styleId="PromnnHTML">
    <w:name w:val="HTML Variable"/>
    <w:basedOn w:val="Standardnpsmoodstavce"/>
    <w:uiPriority w:val="99"/>
    <w:semiHidden/>
    <w:unhideWhenUsed/>
    <w:rsid w:val="00425D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340531">
      <w:bodyDiv w:val="1"/>
      <w:marLeft w:val="0"/>
      <w:marRight w:val="0"/>
      <w:marTop w:val="0"/>
      <w:marBottom w:val="0"/>
      <w:divBdr>
        <w:top w:val="none" w:sz="0" w:space="0" w:color="auto"/>
        <w:left w:val="none" w:sz="0" w:space="0" w:color="auto"/>
        <w:bottom w:val="none" w:sz="0" w:space="0" w:color="auto"/>
        <w:right w:val="none" w:sz="0" w:space="0" w:color="auto"/>
      </w:divBdr>
      <w:divsChild>
        <w:div w:id="1706828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752790">
      <w:bodyDiv w:val="1"/>
      <w:marLeft w:val="0"/>
      <w:marRight w:val="0"/>
      <w:marTop w:val="0"/>
      <w:marBottom w:val="0"/>
      <w:divBdr>
        <w:top w:val="none" w:sz="0" w:space="0" w:color="auto"/>
        <w:left w:val="none" w:sz="0" w:space="0" w:color="auto"/>
        <w:bottom w:val="none" w:sz="0" w:space="0" w:color="auto"/>
        <w:right w:val="none" w:sz="0" w:space="0" w:color="auto"/>
      </w:divBdr>
      <w:divsChild>
        <w:div w:id="15047790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7670455">
      <w:bodyDiv w:val="1"/>
      <w:marLeft w:val="0"/>
      <w:marRight w:val="0"/>
      <w:marTop w:val="0"/>
      <w:marBottom w:val="0"/>
      <w:divBdr>
        <w:top w:val="none" w:sz="0" w:space="0" w:color="auto"/>
        <w:left w:val="none" w:sz="0" w:space="0" w:color="auto"/>
        <w:bottom w:val="none" w:sz="0" w:space="0" w:color="auto"/>
        <w:right w:val="none" w:sz="0" w:space="0" w:color="auto"/>
      </w:divBdr>
      <w:divsChild>
        <w:div w:id="265769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7484039">
      <w:bodyDiv w:val="1"/>
      <w:marLeft w:val="0"/>
      <w:marRight w:val="0"/>
      <w:marTop w:val="0"/>
      <w:marBottom w:val="0"/>
      <w:divBdr>
        <w:top w:val="none" w:sz="0" w:space="0" w:color="auto"/>
        <w:left w:val="none" w:sz="0" w:space="0" w:color="auto"/>
        <w:bottom w:val="none" w:sz="0" w:space="0" w:color="auto"/>
        <w:right w:val="none" w:sz="0" w:space="0" w:color="auto"/>
      </w:divBdr>
      <w:divsChild>
        <w:div w:id="1944994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5332296">
      <w:bodyDiv w:val="1"/>
      <w:marLeft w:val="0"/>
      <w:marRight w:val="0"/>
      <w:marTop w:val="0"/>
      <w:marBottom w:val="0"/>
      <w:divBdr>
        <w:top w:val="none" w:sz="0" w:space="0" w:color="auto"/>
        <w:left w:val="none" w:sz="0" w:space="0" w:color="auto"/>
        <w:bottom w:val="none" w:sz="0" w:space="0" w:color="auto"/>
        <w:right w:val="none" w:sz="0" w:space="0" w:color="auto"/>
      </w:divBdr>
      <w:divsChild>
        <w:div w:id="267085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6742536">
      <w:bodyDiv w:val="1"/>
      <w:marLeft w:val="0"/>
      <w:marRight w:val="0"/>
      <w:marTop w:val="0"/>
      <w:marBottom w:val="0"/>
      <w:divBdr>
        <w:top w:val="none" w:sz="0" w:space="0" w:color="auto"/>
        <w:left w:val="none" w:sz="0" w:space="0" w:color="auto"/>
        <w:bottom w:val="none" w:sz="0" w:space="0" w:color="auto"/>
        <w:right w:val="none" w:sz="0" w:space="0" w:color="auto"/>
      </w:divBdr>
      <w:divsChild>
        <w:div w:id="812064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4349626">
      <w:bodyDiv w:val="1"/>
      <w:marLeft w:val="0"/>
      <w:marRight w:val="0"/>
      <w:marTop w:val="0"/>
      <w:marBottom w:val="0"/>
      <w:divBdr>
        <w:top w:val="none" w:sz="0" w:space="0" w:color="auto"/>
        <w:left w:val="none" w:sz="0" w:space="0" w:color="auto"/>
        <w:bottom w:val="none" w:sz="0" w:space="0" w:color="auto"/>
        <w:right w:val="none" w:sz="0" w:space="0" w:color="auto"/>
      </w:divBdr>
      <w:divsChild>
        <w:div w:id="16929965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6545729">
      <w:bodyDiv w:val="1"/>
      <w:marLeft w:val="0"/>
      <w:marRight w:val="0"/>
      <w:marTop w:val="0"/>
      <w:marBottom w:val="0"/>
      <w:divBdr>
        <w:top w:val="none" w:sz="0" w:space="0" w:color="auto"/>
        <w:left w:val="none" w:sz="0" w:space="0" w:color="auto"/>
        <w:bottom w:val="none" w:sz="0" w:space="0" w:color="auto"/>
        <w:right w:val="none" w:sz="0" w:space="0" w:color="auto"/>
      </w:divBdr>
      <w:divsChild>
        <w:div w:id="1233735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3060666">
      <w:bodyDiv w:val="1"/>
      <w:marLeft w:val="0"/>
      <w:marRight w:val="0"/>
      <w:marTop w:val="0"/>
      <w:marBottom w:val="0"/>
      <w:divBdr>
        <w:top w:val="none" w:sz="0" w:space="0" w:color="auto"/>
        <w:left w:val="none" w:sz="0" w:space="0" w:color="auto"/>
        <w:bottom w:val="none" w:sz="0" w:space="0" w:color="auto"/>
        <w:right w:val="none" w:sz="0" w:space="0" w:color="auto"/>
      </w:divBdr>
    </w:div>
    <w:div w:id="1959945863">
      <w:bodyDiv w:val="1"/>
      <w:marLeft w:val="0"/>
      <w:marRight w:val="0"/>
      <w:marTop w:val="0"/>
      <w:marBottom w:val="0"/>
      <w:divBdr>
        <w:top w:val="none" w:sz="0" w:space="0" w:color="auto"/>
        <w:left w:val="none" w:sz="0" w:space="0" w:color="auto"/>
        <w:bottom w:val="none" w:sz="0" w:space="0" w:color="auto"/>
        <w:right w:val="none" w:sz="0" w:space="0" w:color="auto"/>
      </w:divBdr>
    </w:div>
    <w:div w:id="1981618357">
      <w:bodyDiv w:val="1"/>
      <w:marLeft w:val="0"/>
      <w:marRight w:val="0"/>
      <w:marTop w:val="0"/>
      <w:marBottom w:val="0"/>
      <w:divBdr>
        <w:top w:val="none" w:sz="0" w:space="0" w:color="auto"/>
        <w:left w:val="none" w:sz="0" w:space="0" w:color="auto"/>
        <w:bottom w:val="none" w:sz="0" w:space="0" w:color="auto"/>
        <w:right w:val="none" w:sz="0" w:space="0" w:color="auto"/>
      </w:divBdr>
      <w:divsChild>
        <w:div w:id="828983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2922</Words>
  <Characters>17243</Characters>
  <Application>Microsoft Office Word</Application>
  <DocSecurity>0</DocSecurity>
  <Lines>143</Lines>
  <Paragraphs>40</Paragraphs>
  <ScaleCrop>false</ScaleCrop>
  <Company/>
  <LinksUpToDate>false</LinksUpToDate>
  <CharactersWithSpaces>20125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Švehla</dc:creator>
  <cp:keywords/>
  <dc:description/>
  <cp:lastModifiedBy>Jan Švehla</cp:lastModifiedBy>
  <cp:revision>1</cp:revision>
  <dcterms:created xsi:type="dcterms:W3CDTF">2020-11-08T09:35:00Z</dcterms:created>
  <dcterms:modified xsi:type="dcterms:W3CDTF">2020-11-08T09:41:00Z</dcterms:modified>
</cp:coreProperties>
</file>