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0BC93" w14:textId="77777777" w:rsidR="00F15219" w:rsidRPr="009D61D2" w:rsidRDefault="00B47D4E">
      <w:pPr>
        <w:rPr>
          <w:sz w:val="40"/>
          <w:szCs w:val="40"/>
        </w:rPr>
      </w:pPr>
      <w:r w:rsidRPr="009D61D2">
        <w:rPr>
          <w:sz w:val="40"/>
          <w:szCs w:val="40"/>
        </w:rPr>
        <w:t>ZRCADLO 72 Rok vydání 2012</w:t>
      </w:r>
    </w:p>
    <w:p w14:paraId="448F4931" w14:textId="77777777" w:rsidR="00B47D4E" w:rsidRPr="009D61D2" w:rsidRDefault="00B47D4E">
      <w:pPr>
        <w:rPr>
          <w:sz w:val="24"/>
          <w:szCs w:val="24"/>
        </w:rPr>
      </w:pPr>
      <w:r w:rsidRPr="009D61D2">
        <w:rPr>
          <w:noProof/>
          <w:sz w:val="24"/>
          <w:szCs w:val="24"/>
        </w:rPr>
        <w:drawing>
          <wp:inline distT="0" distB="0" distL="0" distR="0" wp14:anchorId="51C110CA" wp14:editId="76ADF776">
            <wp:extent cx="4572000" cy="6477000"/>
            <wp:effectExtent l="0" t="0" r="0" b="0"/>
            <wp:docPr id="1" name="Obrázek 1" descr="Titulní stránka dubnové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ní stránka dubnové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A4F5" w14:textId="77777777" w:rsidR="00B47D4E" w:rsidRPr="009D61D2" w:rsidRDefault="00B47D4E">
      <w:pPr>
        <w:rPr>
          <w:sz w:val="24"/>
          <w:szCs w:val="24"/>
        </w:rPr>
      </w:pPr>
      <w:r w:rsidRPr="009D61D2">
        <w:rPr>
          <w:sz w:val="24"/>
          <w:szCs w:val="24"/>
        </w:rPr>
        <w:t>Obsah:</w:t>
      </w:r>
    </w:p>
    <w:p w14:paraId="028021C6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Esej01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"Fejeton - Přlétlo jaro z daleka"</w:t>
      </w:r>
      <w:r w:rsidRPr="009D61D2">
        <w:rPr>
          <w:rFonts w:ascii="Arial" w:hAnsi="Arial" w:cs="Arial"/>
          <w:color w:val="212121"/>
        </w:rPr>
        <w:t> je zamyšlením od Jiřího Štěpánka, stálého přispěvatele z Fokusu LABE, pobočka Ústí nad Labem.</w:t>
      </w:r>
    </w:p>
    <w:p w14:paraId="089C6972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Esej02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"O Dni matek"</w:t>
      </w:r>
      <w:r w:rsidRPr="009D61D2">
        <w:rPr>
          <w:rFonts w:ascii="Arial" w:hAnsi="Arial" w:cs="Arial"/>
          <w:color w:val="212121"/>
        </w:rPr>
        <w:t> je článkem od Dany Paškové, nové přispěvatelky ze Self Helpu Ústí nad Labem.</w:t>
      </w:r>
    </w:p>
    <w:p w14:paraId="7385FCF3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Esej03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"Sladká Devadesátá - 20 let Fokusu"</w:t>
      </w:r>
      <w:r w:rsidRPr="009D61D2">
        <w:rPr>
          <w:rFonts w:ascii="Arial" w:hAnsi="Arial" w:cs="Arial"/>
          <w:color w:val="212121"/>
        </w:rPr>
        <w:t> je statí od Jana Bendla, stálého přispěvatele ze Self Helpu Ústí nad Labem.</w:t>
      </w:r>
    </w:p>
    <w:p w14:paraId="7645F27F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lastRenderedPageBreak/>
        <w:t>Esej04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"Zdravá výživa - něco o rybách"</w:t>
      </w:r>
      <w:r w:rsidRPr="009D61D2">
        <w:rPr>
          <w:rFonts w:ascii="Arial" w:hAnsi="Arial" w:cs="Arial"/>
          <w:color w:val="212121"/>
        </w:rPr>
        <w:t> je článkem na pokračování od Jana Bendla, stálého přispěvatele ze Self Helpu Ústí nad Labem.</w:t>
      </w:r>
    </w:p>
    <w:p w14:paraId="7474E958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Esej05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"Životní moudra psaná devadesátkou"</w:t>
      </w:r>
      <w:r w:rsidRPr="009D61D2">
        <w:rPr>
          <w:rFonts w:ascii="Arial" w:hAnsi="Arial" w:cs="Arial"/>
          <w:color w:val="212121"/>
        </w:rPr>
        <w:t> je statí od Lenky Novákové, občasné přispěvatelky z Fokusu LABE, pobočka Ústí nad Labem.</w:t>
      </w:r>
    </w:p>
    <w:p w14:paraId="4428D4DF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Esej06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"Básnička o bicyklu"</w:t>
      </w:r>
      <w:r w:rsidRPr="009D61D2">
        <w:rPr>
          <w:rFonts w:ascii="Arial" w:hAnsi="Arial" w:cs="Arial"/>
          <w:color w:val="212121"/>
        </w:rPr>
        <w:t> je básní od Jiřího Štěpánka, stálého přispěvatele z Fokusu LABE, pobočka Ústí nad Labem.</w:t>
      </w:r>
    </w:p>
    <w:p w14:paraId="6D7B4B3F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Esej07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"V Anktartidě"</w:t>
      </w:r>
      <w:r w:rsidRPr="009D61D2">
        <w:rPr>
          <w:rFonts w:ascii="Arial" w:hAnsi="Arial" w:cs="Arial"/>
          <w:color w:val="212121"/>
        </w:rPr>
        <w:t> je básní od Evy Flejšerové, nové přispěvatelky do našeho časopisu Zrcadlo.</w:t>
      </w:r>
    </w:p>
    <w:p w14:paraId="2E02A0BB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Esej08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"Obava"</w:t>
      </w:r>
      <w:r w:rsidRPr="009D61D2">
        <w:rPr>
          <w:rFonts w:ascii="Arial" w:hAnsi="Arial" w:cs="Arial"/>
          <w:color w:val="212121"/>
        </w:rPr>
        <w:t> je básní od Františka Horníka, občasného přispěvatele do našeho časopisu Zrcadlo.</w:t>
      </w:r>
    </w:p>
    <w:p w14:paraId="35DCEEB1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Esej09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"V čajovně u Káti"</w:t>
      </w:r>
      <w:r w:rsidRPr="009D61D2">
        <w:rPr>
          <w:rFonts w:ascii="Arial" w:hAnsi="Arial" w:cs="Arial"/>
          <w:color w:val="212121"/>
        </w:rPr>
        <w:t> je statí od Jiřího Štěpánka, stálého přispěvatele z Fokusu LABE, pobočka Ústí nad Labem.</w:t>
      </w:r>
    </w:p>
    <w:p w14:paraId="77BDBE16" w14:textId="77777777" w:rsidR="00B47D4E" w:rsidRPr="009D61D2" w:rsidRDefault="00B47D4E" w:rsidP="00B47D4E">
      <w:pPr>
        <w:pStyle w:val="Normlnweb"/>
        <w:jc w:val="both"/>
        <w:rPr>
          <w:rFonts w:ascii="Arial" w:hAnsi="Arial" w:cs="Arial"/>
          <w:color w:val="212121"/>
        </w:rPr>
      </w:pPr>
      <w:r w:rsidRPr="009D61D2">
        <w:rPr>
          <w:rStyle w:val="Siln"/>
          <w:rFonts w:ascii="Arial" w:hAnsi="Arial" w:cs="Arial"/>
          <w:color w:val="212121"/>
        </w:rPr>
        <w:t>Esej10</w:t>
      </w:r>
      <w:r w:rsidRPr="009D61D2">
        <w:rPr>
          <w:rFonts w:ascii="Arial" w:hAnsi="Arial" w:cs="Arial"/>
          <w:color w:val="212121"/>
        </w:rPr>
        <w:t> </w:t>
      </w:r>
      <w:r w:rsidRPr="009D61D2">
        <w:rPr>
          <w:rFonts w:ascii="Arial" w:hAnsi="Arial" w:cs="Arial"/>
          <w:color w:val="840052"/>
        </w:rPr>
        <w:t>"První taneční klub Fokusu"</w:t>
      </w:r>
      <w:r w:rsidRPr="009D61D2">
        <w:rPr>
          <w:rFonts w:ascii="Arial" w:hAnsi="Arial" w:cs="Arial"/>
          <w:color w:val="212121"/>
        </w:rPr>
        <w:t> je článkem od Jiřího Štěpánka, stálého přispěvatele z Fokusu LABE, pobočka Ústí nad Labem.</w:t>
      </w:r>
    </w:p>
    <w:p w14:paraId="45323E43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Jiří Štěpánek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Fejeton - Přilétlo jaro z daleka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38B7C50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Jaro se může pyšnit stejně jako podzim fenoménem velmi nestálého a nejistého počasí. Cyklony a anticyklony se perou o to, zda zvítězí studený arktický vzduch nebo teplejší tropický. Nejsem meteorolog, ale zkušenost praví, že pomalu a poznenáhlu bude nutno odložit teplé bundy a příroda začne dělat pravý opak. Tedy myslím flóru, fauna naopak stejně jako my poznenáhlu líná svoji zimní srst. Je první březen a tedy spíše předjaří, ale sněhy na horách prudce tají a lidé na Frýdlantsku a Děčínsku mají plné ruce práce s odkláněním toků a čerpáním vody ze sklepů. Když přijde jarní rovnodennost, bývá vyhráno, čas dlouhých nocí vystřídají dlouhé dny, často slunečné. V dubnu přijde aprílové počasí, může ještě sněžit, ale rozpučená kvítka, keře a stromy se nenechají zblbnout. Všichni vědí, že zima se nevzdává lehce, ale ty zimy posledních let jsou čím dál tím mírnější. Globální oteplení v důsledku skleníkového efektu je zcela jasně prokázáné a já jen doufám, že střídání ročních období bude ještě dlouho v našich zeměpisných šířkách pokračovat. Jako dávný skaut a posléze tramp mě také jaro asociuje vandry se spacáky a kytarami do lesů, vod a strání. Spaní pod převisem či pod širákem u pláplajícího ohýnku nemůže nahradit žádný desetihvězdičkový hotel v Thajsku nebo jinde ve světě.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To toulání krajinou, kdy dopravu zprostředkovávají výhradně vlaky, má pro mne stále své kouzlo a je ještě mnoho míst v naší republice, kde jsem ještě nebyl. Takže vyzývám všechny romantické duše ve Fokusu pokud budou mít náladu některou jarní sobotu nebo neděli vyrazit za dobrodružstvím a objevováním nových míst v Čechách.</w:t>
      </w:r>
    </w:p>
    <w:p w14:paraId="092CD917" w14:textId="77777777" w:rsidR="00B47D4E" w:rsidRPr="009D61D2" w:rsidRDefault="00B47D4E" w:rsidP="00B47D4E">
      <w:pPr>
        <w:rPr>
          <w:sz w:val="24"/>
          <w:szCs w:val="24"/>
        </w:rPr>
      </w:pPr>
    </w:p>
    <w:p w14:paraId="1890FA89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Dana Pašková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O Dni matek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0CE80F92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Tento svátek má svůj původ ve starém Řecku, kde byla uctívána bohyně </w:t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Rhea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matka všech bohů. První zprávy o předchůdci nynějšího </w:t>
      </w:r>
      <w:r w:rsidRPr="00B47D4E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Svátku matek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sahají do Anglie 16.století. Tehdy se tomuto dni říkalo Mateřská neděle a slavil se na počest všech anglických matek v období zvaném Lent. Je to vždy druhá neděle půstu.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V tento den mělo služebnictvo volno k tomu, aby se vrátilo domů a trávilo tento den se svými matkami, neboť mnoho chudých v Anglii pracovalo jako služebnictvo v bohatých rodinách, často daleko od svého domova.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V USA poprvé - v roce 1872 - Den matek navrhla oslavovat Julia Ward Howe jako Den míru. Matka, která vychovala a vypěstovala ve svých dětech ušlechtilé vlastnosti, zůstávala v minulosti často v pozadí a nepovšimnuta. Proto od samého zrodu tohoto svátku nikdo nepopíral, že by matkám měly být více nakloněny zákony a že stát by měl matkám a dětem hmotně pomáhat.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Zbožnou Annu Jarvisovou, matku 11 dětí, inspirovalo k založení Svátku matek úmrtí její maminky v roce 1906. Kampaň zahájila v americkém stylu následující rok zádušní mší za všechny maminky ve světě a roku 1908 jej už oslavovalo celé město Filadelfie. O rok později se již k oslavám Dne matek připojilo pětačtyřicet států USA a další země všech kontinentů.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V tento den matky nepracovaly, nevařily, neuklízely. Všechno obstarávaly děti, které maminky navíc ochotně obsluhovaly. Dospělí posílali matkám pozdravy a blahopřání. Občané USA se zdobili květinou - bílou ten, kdo maminku už neměl a rudou ti ostatní.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V roce 1913 se Den matek slavil poprvé v Evropě - konkrétně v Anglii. V Československu Den matek prosadila emancipovaná předsedkyně Červeného kříže Alice Masaryková v roce 1924.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Po Únoru 1948 byl Den matek oficielně nahrazen Mezinárodním dnem žen, i když v mnoha českých rodinách druhá květnová neděle jako Den matek neupadla v zapomnění. Po listopadu 1989 se pomalu k této krásné oslavě maminek vracíme. A tak je tu příležitost pro děti a otce dát jednou v roce své mamince či manželce třeba kytičku, právě tak jako my dnes.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Máma je domov, kde svou radost můžeš říct,</w:t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br/>
        <w:t>máma je slunce, které dokáže Tvé slzy vysušit,</w:t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br/>
        <w:t>máma je náruč vřelého objetí, citu a pohlazení,</w:t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br/>
        <w:t>máma je ta, která má vždy pro Tebe pochopení.</w:t>
      </w:r>
    </w:p>
    <w:p w14:paraId="3DAA178D" w14:textId="77777777" w:rsidR="00B47D4E" w:rsidRPr="009D61D2" w:rsidRDefault="00B47D4E" w:rsidP="00B47D4E">
      <w:pPr>
        <w:rPr>
          <w:sz w:val="24"/>
          <w:szCs w:val="24"/>
        </w:rPr>
      </w:pPr>
    </w:p>
    <w:p w14:paraId="415648F3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Bendl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Sladká Devadesátá - 20 let Fokusu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6396C1E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V rozhovoru s předsedkyní Fokusu LABE paní PhDr. Lenkou Mašínovou - Krbcovou jsem položil dotaz "Proč vzniknul Fokus a jaké byly jeho cíle a jaká je jeho současná situace?", na což paní předsedkyně našeho občanského sdružení odpověděla následující věty: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br/>
        <w:t>      Tak tedy proč vzniknul Fokus a v jaké jsme situaci... Přišlo mi, že psychiatrická zařízení a léčebny neposkytují v dostatečné míře pacientům s chronickým onemocněním návrat zpět do společnosti a jejich začlenění do normálního života. Že ani samotná psychoterapie ani léky nemohou sami o sobě pomoci člověku uplatnit se ve společnosti, to znamená když není následná péče a podpora jedince v těchto oblastech, jedinec je poté ze společnosti vyautován.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Proto také vzniknul před dvaceti lety Fokus jako snaha těmto lidem pomoci. Začínali jsme se 13 klienty a se 4 zaměstnanci, a to s naší prosnulou truhlárnou a kuchyní, kterou máme do dneška. Našim cílem bylo vytvořit ve Fokusu podmínky pro důstojnou práci, kterou bude moci občan se svojí nemocí dostatečně zvládnout.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Takže jsme postupně otevřeli šicí dílnu a začali jsme provozovat komunitní péči, což je termín převzatý z anglosaského světa. Ta komunita, ve které člověk žije, se snaží člověku pomoci, snaží se ho nehospitalizovat a pokud už to musí být snaží se ho velmi rychle zpátky integrovat do společnosti. Jsou země, které úplně zrušily psychiatrické léčebny a když je zrušily, tak za tím musel být připraven systém komunitní péče. Takže jsou tam takové služby, že si rodiny berou toho kterého klienta k sobě domů, dospělého psychotického člověka, kterému pomáhají bydlet a pomáhají mu s návratem do běžného života. My jsme se zaměřili na to, aby naši lidé měli dlouhodobou psychoterapeutickou podporu, to jest intimní a osobní podporu. Když je ohrožují různé psychotické stavy, aby měli podporu terapeuta, aby člověk byl schopen pobývat v malých či větších skupinkách, aby neměl strach z lidí, aby neměl strach jezdit autobusem, aby neměl strach navazovat rozhovory a pak jsme se snažili, aby měl práci, aby měl bydlení, protože bydlení a práce jsou předpoklady, aby člověk mohl normálně existovat.</w:t>
      </w: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Fungujeme už dvacet let, z 13 klientů, které jsme měli na začátku, je jich dnes 84, což je nárůst téměř o 400%. Ale to by nebylo tak záslužné jako to, že se snažíme vytvářet práci, která je důstojná a na kterou jsou klienti pyšní a ve které rádi zůstávají. Myslím si, že je to především v gastronomických službách, což je i díky projektům Evropské unie, pak máme jednu kavárnu "na půli cesty" v Ústí nad Labem a jednu v Teplicích, pak máme prodejny, a to jednu v Pařížské ulici respektive jednu na universitě UJEP v Ústí nad Labem. Máme výrobu, která zásobuje naše provozovny, a to je Catering ve Vaňově, odkud rozvážíme jídlo jednak do provozoven a různých institucí a dále si u nás mohou lidé objednat jídlo a jeho dopravu do zaměstnání. Dále sy myslím, že práce, která lidi baví a která je pro ně důstojným zaměstnáním, je zahradničení,úprava veřejných prostranství a také šicí dílna. V té vyrábíme různé látkové hračky, kterými jsme proslaveni na různých místech, například na jarmarcích, které se v okolí konají.</w:t>
      </w:r>
    </w:p>
    <w:p w14:paraId="03F58C93" w14:textId="77777777" w:rsidR="00B47D4E" w:rsidRPr="009D61D2" w:rsidRDefault="00B47D4E" w:rsidP="00B47D4E">
      <w:pPr>
        <w:rPr>
          <w:sz w:val="24"/>
          <w:szCs w:val="24"/>
        </w:rPr>
      </w:pPr>
    </w:p>
    <w:p w14:paraId="7E1E966D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Bendl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Zdravá výživa - něco o rybách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767DC82F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Uplatnění ryb v kuchyni lze jejich úpravami nejrozmanitějšími způsoby. Receptů na úpravy ryb je takové množství, že je těžké je jenom vypočíst, natož pak je zde uvést. Z ryb můžeme připravit výborné polévky a omáčky, vařit je, dusit, péci na pánvi nebo roštu, smažit, zapékat, upravit na modro, na černo, na smetaně, na paprice a tak podobně. Můžeme z nich také upravovat krokety, karbanátky, ragú, paštiky, galantiny a pěny. Pamatujme však, že nejlepší chuť zejména lososovitých ryb vyniká jedině jednoduchou úpravou, to jest vařením a politím horkým čerstvým máslem nebo pečení v troubě na másle respektive v oleji.</w:t>
      </w:r>
    </w:p>
    <w:p w14:paraId="5275A530" w14:textId="77777777" w:rsidR="00B47D4E" w:rsidRPr="009D61D2" w:rsidRDefault="00B47D4E" w:rsidP="00B47D4E">
      <w:pPr>
        <w:rPr>
          <w:sz w:val="24"/>
          <w:szCs w:val="24"/>
        </w:rPr>
      </w:pPr>
    </w:p>
    <w:p w14:paraId="064F14DB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Lenka Nováková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Životní moudra psaná devadesátkou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2DFD70C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Tohle je něco, co bychom si měli všichni přečíst nejméně jedenkrát týdně a určitě do konce!!! Napsala to devadesátiletá Regina Brett z Plain Dealer v Clevelendu, stát Ohio v USA.</w:t>
      </w:r>
    </w:p>
    <w:p w14:paraId="0049B7C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Život není spravedlivý, ale je pořád dobrý.</w:t>
      </w:r>
    </w:p>
    <w:p w14:paraId="271B637F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Když jsi na pochybách nebo v nejistotě, učiň jen další krůček.</w:t>
      </w:r>
    </w:p>
    <w:p w14:paraId="60C4C6B1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Život je příliš krátký na to, abychom marnili čas nenávistí ke komukoliv.</w:t>
      </w:r>
    </w:p>
    <w:p w14:paraId="78076E6E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Tvoje práce se o tebe nepostará, když budeš nemocen. Tvoji přátelé a rodiče ano. Udržuj s nimi kontakt.</w:t>
      </w:r>
    </w:p>
    <w:p w14:paraId="5024750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Nemusíš vyhrát každý spor. Souhlas s nesouhlasem.</w:t>
      </w:r>
    </w:p>
    <w:p w14:paraId="21A9C218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Plač s někým. Je to mnohem hojivější než pláč o samotě.</w:t>
      </w:r>
    </w:p>
    <w:p w14:paraId="0887C992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 to v pořádku dostat vztek na Boha. On to vezme.</w:t>
      </w:r>
    </w:p>
    <w:p w14:paraId="5C4C9804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Začni šetřit na důchod od první výplaty.</w:t>
      </w:r>
    </w:p>
    <w:p w14:paraId="0170B137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Usmiř se s minulostí, pak ti nebude kazit přítomnost.</w:t>
      </w:r>
    </w:p>
    <w:p w14:paraId="5B4B43B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 v pořádku dovolit svým dětem, aby tě viděly plakat.</w:t>
      </w:r>
    </w:p>
    <w:p w14:paraId="7171171F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Neporovnávej svůj život s jinými.</w:t>
      </w:r>
    </w:p>
    <w:p w14:paraId="1A90F78D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Jestliže vztah musí být tajný, neměl byste v něm být.</w:t>
      </w:r>
    </w:p>
    <w:p w14:paraId="4675964B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Vše se může změnit mrknutím oka. Ale nebojte se, Bůh nikdy nemrká.</w:t>
      </w:r>
    </w:p>
    <w:p w14:paraId="28138C52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Zhluboka se nadechni. Uklidňuje to mysl.</w:t>
      </w:r>
    </w:p>
    <w:p w14:paraId="10FAEDCC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Zbavte se všeho, co není užitečné, krásné či radostné.</w:t>
      </w:r>
    </w:p>
    <w:p w14:paraId="058173F2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Co tě nezabije, to tě posílí.</w:t>
      </w:r>
    </w:p>
    <w:p w14:paraId="5249AD4E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Když přijde k tomu jít za tím, co v životě miluješ, neber ne jako odpověď.</w:t>
      </w:r>
    </w:p>
    <w:p w14:paraId="6F8A717C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Rozsiť svíčky, natáhni hezké prostěradlo, oblékni si svůdné prádelko. Nešetři si to na slavnostní příležitost. Dnešek je slavnostní.</w:t>
      </w:r>
    </w:p>
    <w:p w14:paraId="2D308E52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Buď vstřícný teď. Nečekej na stáří, abys oblékl purpur.</w:t>
      </w:r>
    </w:p>
    <w:p w14:paraId="3AD0A566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Nejdůležitější pohlavní orgán je mozek.</w:t>
      </w:r>
    </w:p>
    <w:p w14:paraId="71660A1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Nikdo nemůže za tvé štěstí kromě tebe.</w:t>
      </w:r>
    </w:p>
    <w:p w14:paraId="729D7ACD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Zarámuj každé takzvané neštěstí těmito slovy: "bude to mít nějaký význam za pět let?"</w:t>
      </w:r>
    </w:p>
    <w:p w14:paraId="1E7D0D1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Vždycky zvol život!!!</w:t>
      </w:r>
    </w:p>
    <w:p w14:paraId="3E6B5C75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Odpusť každému všechno.</w:t>
      </w:r>
    </w:p>
    <w:p w14:paraId="37C6C414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Co si o tobě myslí ostatní lidé, to tě nemusí zajímat.</w:t>
      </w:r>
    </w:p>
    <w:p w14:paraId="5F5D095B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Čas léčí téměř všechno. Dej času čas.</w:t>
      </w:r>
    </w:p>
    <w:p w14:paraId="0F3CDCF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Ať je situace jak chce dobrá nebo špatná, změní se.</w:t>
      </w:r>
    </w:p>
    <w:p w14:paraId="2CF5178B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Neberte se tak vážně. Nikdo jiný to také nedělá.</w:t>
      </w:r>
    </w:p>
    <w:p w14:paraId="5194EAFD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Věřte na zázraky.</w:t>
      </w:r>
    </w:p>
    <w:p w14:paraId="5907CE4A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Bůh tě miluje, protože je Bohem, né pro to co jsi udělal nebo neudělal.</w:t>
      </w:r>
    </w:p>
    <w:p w14:paraId="1B81D9AE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Nebilancuj život. Ukaž se a dělej většinu z něj právě teď.</w:t>
      </w:r>
    </w:p>
    <w:p w14:paraId="5F88B828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Stárnutí poráží jinou možnost - zemřít mlád.</w:t>
      </w:r>
    </w:p>
    <w:p w14:paraId="1B0DCF78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Tvoje děti dostanou jenou jednou své dětství.</w:t>
      </w:r>
    </w:p>
    <w:p w14:paraId="7BDCE883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Dostaň se ven každý den. Zázraky čekají všude.</w:t>
      </w:r>
    </w:p>
    <w:p w14:paraId="64D0D316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Když my všichni naházíme naše problémy na hromadu a uvidíme ještě někoho, měli bychom si ty svoje vzít zpátky.</w:t>
      </w:r>
    </w:p>
    <w:p w14:paraId="3A3EE99B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Závist je mrhání časem, už máš všechno co potřebuješ.</w:t>
      </w:r>
    </w:p>
    <w:p w14:paraId="1A94A764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To nejlepší teprve přijde...</w:t>
      </w:r>
    </w:p>
    <w:p w14:paraId="53E67720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Bez ohledu na to jak se cítíš vstaň, oblékni se a ukaž se.</w:t>
      </w:r>
    </w:p>
    <w:p w14:paraId="4B74F19F" w14:textId="77777777" w:rsidR="00B47D4E" w:rsidRPr="00B47D4E" w:rsidRDefault="00B47D4E" w:rsidP="00B47D4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Život není spojen s ohýbáním se, ale je to pořád dar.</w:t>
      </w:r>
    </w:p>
    <w:p w14:paraId="60664949" w14:textId="77777777" w:rsidR="00B47D4E" w:rsidRPr="009D61D2" w:rsidRDefault="00B47D4E" w:rsidP="009D6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Jiří Štěpánek</w:t>
      </w: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Básnička o bicyklu</w:t>
      </w: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4F165E45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Jedu na bicyklu rozvrzaném</w:t>
      </w:r>
    </w:p>
    <w:p w14:paraId="282B545C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 návštěvy trochu odvázané.</w:t>
      </w:r>
    </w:p>
    <w:p w14:paraId="2150185A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Přesmykač tvrdý, bzučí mi dynamo,</w:t>
      </w:r>
    </w:p>
    <w:p w14:paraId="18C300C0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mé noční jízdy nejsou jen nadarmo.</w:t>
      </w:r>
    </w:p>
    <w:p w14:paraId="0C00873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</w:p>
    <w:p w14:paraId="0B50FF90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Auta teď nejezdí,</w:t>
      </w:r>
    </w:p>
    <w:p w14:paraId="3D68E6F8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 druhá ráno,</w:t>
      </w:r>
    </w:p>
    <w:p w14:paraId="7C717FA6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brzdy mi nebrzdí,</w:t>
      </w:r>
    </w:p>
    <w:p w14:paraId="293AEF0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uhněte, dámo.</w:t>
      </w:r>
    </w:p>
    <w:p w14:paraId="54F1A75A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5AE1B89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Hvězdičky blikají,</w:t>
      </w:r>
    </w:p>
    <w:p w14:paraId="13632991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bliká i koncovka,</w:t>
      </w:r>
    </w:p>
    <w:p w14:paraId="5E3E6E80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pedály kvikají,</w:t>
      </w:r>
    </w:p>
    <w:p w14:paraId="1C2201A3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hřeje mne zmijovka.</w:t>
      </w:r>
    </w:p>
    <w:p w14:paraId="5FA59B96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6F4EAD5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Léto se chýlí ke konci,</w:t>
      </w:r>
    </w:p>
    <w:p w14:paraId="385DF439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zítra jdou děti do školy,</w:t>
      </w:r>
    </w:p>
    <w:p w14:paraId="076EF8F7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aby z nich nebyli pitomci,</w:t>
      </w:r>
    </w:p>
    <w:p w14:paraId="4751CF6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začnou jim domácí úkoly.</w:t>
      </w:r>
    </w:p>
    <w:p w14:paraId="288F958A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7689C29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Já už mám školu na háku,</w:t>
      </w:r>
    </w:p>
    <w:p w14:paraId="733BA03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 agentuře stojím v haptáku.</w:t>
      </w:r>
    </w:p>
    <w:p w14:paraId="517F5213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Dělá tam sličná sekretářka,</w:t>
      </w:r>
    </w:p>
    <w:p w14:paraId="1C7C7DF1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jménem Lubinecká Mařka.</w:t>
      </w:r>
    </w:p>
    <w:p w14:paraId="6EF854A0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7D3624E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Pak sednu na křapavý bicykl</w:t>
      </w:r>
    </w:p>
    <w:p w14:paraId="136F1EA2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jedu někam na brigádu,</w:t>
      </w:r>
    </w:p>
    <w:p w14:paraId="28F6ED97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ve Fokusu máme jeden fascikl</w:t>
      </w:r>
    </w:p>
    <w:p w14:paraId="2405914C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potřebuji jistou radu.</w:t>
      </w:r>
    </w:p>
    <w:p w14:paraId="04A3E97A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F40B122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Avšak Radka, ta mi poradí,</w:t>
      </w:r>
    </w:p>
    <w:p w14:paraId="0FD82797" w14:textId="77777777" w:rsidR="00B47D4E" w:rsidRPr="009D61D2" w:rsidRDefault="00B47D4E" w:rsidP="00B47D4E">
      <w:pPr>
        <w:pStyle w:val="Odstavecseseznamem"/>
        <w:tabs>
          <w:tab w:val="left" w:pos="916"/>
          <w:tab w:val="left" w:pos="1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jak nezůstávat někde v pozadí,</w:t>
      </w:r>
    </w:p>
    <w:p w14:paraId="72739535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naučím se modelovat v té D trojce,</w:t>
      </w:r>
    </w:p>
    <w:p w14:paraId="57300BC9" w14:textId="77777777" w:rsidR="00B47D4E" w:rsidRPr="009D61D2" w:rsidRDefault="00B47D4E" w:rsidP="00B47D4E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tím otevřu dveře perestrojce.</w:t>
      </w:r>
    </w:p>
    <w:p w14:paraId="69410FD5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</w:p>
    <w:p w14:paraId="00095B37" w14:textId="77777777" w:rsidR="00B47D4E" w:rsidRPr="009D61D2" w:rsidRDefault="00B47D4E" w:rsidP="00B47D4E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Eva Flejšerová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V Anktartidě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01FCF1A0" w14:textId="77777777" w:rsidR="00B47D4E" w:rsidRPr="00B47D4E" w:rsidRDefault="00B47D4E" w:rsidP="00B47D4E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Daleko na jihu</w:t>
      </w:r>
    </w:p>
    <w:p w14:paraId="5FCE33C8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Kam nikdo nechodí</w:t>
      </w:r>
    </w:p>
    <w:p w14:paraId="04A5710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Žijí si v poklidu</w:t>
      </w:r>
    </w:p>
    <w:p w14:paraId="59EE7E2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Tučňáci pomalí.</w:t>
      </w:r>
    </w:p>
    <w:p w14:paraId="2D6A58C3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Připlouvají po moři</w:t>
      </w:r>
    </w:p>
    <w:p w14:paraId="63DC0C53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Ani se moc nemoří</w:t>
      </w:r>
    </w:p>
    <w:p w14:paraId="0BD1C40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Hledají si potravu</w:t>
      </w:r>
    </w:p>
    <w:p w14:paraId="095A7F17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Také druha do páru.</w:t>
      </w:r>
    </w:p>
    <w:p w14:paraId="6FCA457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lastRenderedPageBreak/>
        <w:tab/>
        <w:t>Pak se klube mláďátko</w:t>
      </w:r>
    </w:p>
    <w:p w14:paraId="3DD78AD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 vajíčka, kde praská to</w:t>
      </w:r>
    </w:p>
    <w:p w14:paraId="10F7601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maminka jde k moři</w:t>
      </w:r>
    </w:p>
    <w:p w14:paraId="7D2ED68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Kde se tiše noří</w:t>
      </w:r>
    </w:p>
    <w:p w14:paraId="08E805E2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Aby našla potravu</w:t>
      </w:r>
    </w:p>
    <w:p w14:paraId="48365BA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Sílu pro další úlohu.</w:t>
      </w:r>
    </w:p>
    <w:p w14:paraId="6868255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Tatínek je zatím s malým</w:t>
      </w:r>
    </w:p>
    <w:p w14:paraId="7E6D2922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Čeká až se vrátí z moře</w:t>
      </w:r>
    </w:p>
    <w:p w14:paraId="3CCFF5D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Pak půjde zase k moři on</w:t>
      </w:r>
    </w:p>
    <w:p w14:paraId="1116EF9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Vyčerpán hladem spěchá tam.</w:t>
      </w:r>
    </w:p>
    <w:p w14:paraId="37F1DCA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Mláďátko to zatím roste</w:t>
      </w:r>
    </w:p>
    <w:p w14:paraId="54A9DA7D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Zkouší první krůčky</w:t>
      </w:r>
    </w:p>
    <w:p w14:paraId="132FCAA0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Ale k mámě se vrací</w:t>
      </w:r>
    </w:p>
    <w:p w14:paraId="2B7D0E1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Přesto, že se snaží</w:t>
      </w:r>
    </w:p>
    <w:p w14:paraId="7792DB33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Asi je trochu nejisté.</w:t>
      </w:r>
    </w:p>
    <w:p w14:paraId="57F038F9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Pak se klouže po ledě</w:t>
      </w:r>
    </w:p>
    <w:p w14:paraId="35C695A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To už je spíš v pubertě.</w:t>
      </w:r>
    </w:p>
    <w:p w14:paraId="1E670DE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Naskáčou pak do vody</w:t>
      </w:r>
    </w:p>
    <w:p w14:paraId="728DAE5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Kde se živí rybami</w:t>
      </w:r>
    </w:p>
    <w:p w14:paraId="4065FB6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Zůstanou tam čtyři roky</w:t>
      </w:r>
    </w:p>
    <w:p w14:paraId="236A5019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Pak se vrací celí mokří.</w:t>
      </w:r>
    </w:p>
    <w:p w14:paraId="408F92F8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</w:p>
    <w:p w14:paraId="5F05FD4C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František Horník</w:t>
      </w: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Obava</w:t>
      </w:r>
    </w:p>
    <w:p w14:paraId="03D3383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9D61D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Obávám se před sebou,</w:t>
      </w:r>
    </w:p>
    <w:p w14:paraId="59201CC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že už nemám síly,</w:t>
      </w:r>
    </w:p>
    <w:p w14:paraId="3FFDAC4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všechny snad už vydal jsem,</w:t>
      </w:r>
    </w:p>
    <w:p w14:paraId="01C613E8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jen málo mě zbyly.</w:t>
      </w:r>
    </w:p>
    <w:p w14:paraId="26F65A0A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3E8F24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Obávám se taktéž, že motám se</w:t>
      </w:r>
    </w:p>
    <w:p w14:paraId="2AA4351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 začarovaném asi kruhu,</w:t>
      </w:r>
    </w:p>
    <w:p w14:paraId="789560E9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vyjádřit své pocity,</w:t>
      </w:r>
    </w:p>
    <w:p w14:paraId="15B3B54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častěji muset budu.</w:t>
      </w:r>
    </w:p>
    <w:p w14:paraId="2A3DDDD4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273C59D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Obava pak z obavy</w:t>
      </w:r>
    </w:p>
    <w:p w14:paraId="4E70E95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není východiskem,</w:t>
      </w:r>
    </w:p>
    <w:p w14:paraId="5CB43ECA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myslím si, že má se líp</w:t>
      </w:r>
    </w:p>
    <w:p w14:paraId="09D9AE38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ten, kdo mele pyskem.</w:t>
      </w:r>
    </w:p>
    <w:p w14:paraId="7EFD3DD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43AFE82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 obavy pak nesmí se stát</w:t>
      </w:r>
    </w:p>
    <w:p w14:paraId="7642961E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denní rutina,</w:t>
      </w:r>
    </w:p>
    <w:p w14:paraId="7385F56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to z člověka může zbýt</w:t>
      </w:r>
    </w:p>
    <w:p w14:paraId="75238D6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jenom ruina.</w:t>
      </w:r>
    </w:p>
    <w:p w14:paraId="6FF5DD9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644182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Není proto adekvátní</w:t>
      </w:r>
    </w:p>
    <w:p w14:paraId="3D6009C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určovat si vyšší cíle,</w:t>
      </w:r>
    </w:p>
    <w:p w14:paraId="28630CAD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se člověk necítí</w:t>
      </w:r>
    </w:p>
    <w:p w14:paraId="7AEA215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 plné duševní síle.</w:t>
      </w:r>
    </w:p>
    <w:p w14:paraId="030DCDF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3A24708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B47D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Jiří Štěpánek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V čajovně u Káti</w:t>
      </w:r>
    </w:p>
    <w:p w14:paraId="438BC564" w14:textId="77777777" w:rsidR="00B47D4E" w:rsidRPr="00B47D4E" w:rsidRDefault="00B47D4E" w:rsidP="00B47D4E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Barva čaje v krvi taje</w:t>
      </w:r>
    </w:p>
    <w:p w14:paraId="642062B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prolíná difúzí do vody tein.</w:t>
      </w:r>
    </w:p>
    <w:p w14:paraId="497915E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 třináctce reklama na tramvaje</w:t>
      </w:r>
    </w:p>
    <w:p w14:paraId="454AE51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ve Fokusu skoro nejím.</w:t>
      </w:r>
    </w:p>
    <w:p w14:paraId="65435B7A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Barva čaje v krvi taje</w:t>
      </w:r>
    </w:p>
    <w:p w14:paraId="64193308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toulám se ve snu kryjekraje.</w:t>
      </w:r>
    </w:p>
    <w:p w14:paraId="35C7A05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Kryjekraj je místo mojí touhy</w:t>
      </w:r>
    </w:p>
    <w:p w14:paraId="465EC25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opilec škrábe se z mělké strouhy.</w:t>
      </w:r>
    </w:p>
    <w:p w14:paraId="3C520E78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Barva kávy příchuť trávy</w:t>
      </w:r>
    </w:p>
    <w:p w14:paraId="3301F865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neprolíná temnou duší</w:t>
      </w:r>
    </w:p>
    <w:p w14:paraId="6DA31C9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difúze smetany do černé studnice</w:t>
      </w:r>
    </w:p>
    <w:p w14:paraId="258DE91D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proč tolik blbnul jsem, trápí mne nejvíce.</w:t>
      </w:r>
    </w:p>
    <w:p w14:paraId="5034BFF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Zuby mi cvakají, vylez' jsem z bazénu</w:t>
      </w:r>
    </w:p>
    <w:p w14:paraId="12B677E6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zachovávám proporce</w:t>
      </w:r>
    </w:p>
    <w:p w14:paraId="7D22795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pro svou krásnou ženu</w:t>
      </w:r>
    </w:p>
    <w:p w14:paraId="2E96B137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(nemusím ji mít v kostele pokřtěnu).</w:t>
      </w:r>
    </w:p>
    <w:p w14:paraId="661948F2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Myslím na ni vždy,</w:t>
      </w:r>
    </w:p>
    <w:p w14:paraId="73104E11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pod dekou konečně spočinu.</w:t>
      </w:r>
    </w:p>
    <w:p w14:paraId="538FE06E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Myslím na všechno, co proběhlo od září</w:t>
      </w:r>
    </w:p>
    <w:p w14:paraId="51A1B859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to, co mne nemine, nenajdu ve snáři.</w:t>
      </w:r>
    </w:p>
    <w:p w14:paraId="442A06BF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Barva čaje v očích taje</w:t>
      </w:r>
    </w:p>
    <w:p w14:paraId="1B51B41E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pod víčky zrcadlí krvesaje.</w:t>
      </w:r>
    </w:p>
    <w:p w14:paraId="28779780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Tein krev vyčistil, čajovna utichá...</w:t>
      </w:r>
    </w:p>
    <w:p w14:paraId="0EFBD09C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kdo pije čajíček, ten prudce nedýchá.</w:t>
      </w:r>
    </w:p>
    <w:p w14:paraId="6D7EB29B" w14:textId="77777777" w:rsidR="00B47D4E" w:rsidRPr="00B47D4E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B47D4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096DE85" w14:textId="77777777" w:rsidR="00B47D4E" w:rsidRPr="009D61D2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Jiří Štěpánek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První taneční klub Fokusu</w:t>
      </w:r>
      <w:r w:rsidRPr="00B47D4E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6E351AF" w14:textId="77777777" w:rsidR="00B47D4E" w:rsidRPr="00B47D4E" w:rsidRDefault="00B47D4E" w:rsidP="00B47D4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7D4E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Dne 29.března se sešli členové sdružení Fokus, aby si spolu zakřepčili a zaskotačili za zvuků dávných oldies melodií. Sešlo se nás asi patnáct. Dýdžejka Ivanka V. pustila cédéčko s Gottem, ale to ještě přítomnými moc nehýbalo. Poté někoho napadlo, že by bylo lepší vplout do exotičtějších vod. Za zpěvu Bonnie M se rozpohybovali postupně všichni přítomní, uprostřed vévodila Lenka N. s Honzou D. a přihlížející se nestačili divit. Postupně se opatrně přidali přítomní pracovníci Fokusu a atmosféra houstla, takže bylo nutné otevřít dveře na balkón a okna. Škoda jen, že nebylo k dispozici více cédéček, mapujících dobu let sedmdesátých a jejich taneční scény. Přesto jsme vydrželi tancovat do sedmé hodiny večer. Rozjaření jsme se vypotáceli na zastávku, kde se ještě někteří za přihlížení místních z Vaňova různě vlnili. Dost jsme se nasmáli. Je vidět, že my fokusáci se dovedeme bavit. Bylo by dobře, kdybychom v navázané tradici klubů pokračovali a kdy by jako za dávných časů Fokus navštěvovaly různé kapely a písničkáři, aby se lidé dokázali sejít také jinak než u hovorů v kavárně.</w:t>
      </w:r>
    </w:p>
    <w:p w14:paraId="79C17758" w14:textId="77777777" w:rsidR="00B47D4E" w:rsidRPr="009D61D2" w:rsidRDefault="00B47D4E" w:rsidP="00B47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</w:p>
    <w:sectPr w:rsidR="00B47D4E" w:rsidRPr="009D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50F60"/>
    <w:multiLevelType w:val="multilevel"/>
    <w:tmpl w:val="05BE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4E"/>
    <w:rsid w:val="0038334C"/>
    <w:rsid w:val="003C01EB"/>
    <w:rsid w:val="009D61D2"/>
    <w:rsid w:val="00A03D18"/>
    <w:rsid w:val="00B4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F599"/>
  <w15:chartTrackingRefBased/>
  <w15:docId w15:val="{2268B4BD-0C8D-475E-8580-F4582CE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7D4E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B47D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7D4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1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2202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1</cp:revision>
  <dcterms:created xsi:type="dcterms:W3CDTF">2020-11-09T19:45:00Z</dcterms:created>
  <dcterms:modified xsi:type="dcterms:W3CDTF">2020-11-09T19:56:00Z</dcterms:modified>
</cp:coreProperties>
</file>